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1E00" w14:textId="49222A49" w:rsidR="00612074" w:rsidRPr="004E783A" w:rsidRDefault="00364B08" w:rsidP="009C06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PROJEKTOVÝ</w:t>
      </w:r>
      <w:r w:rsidR="004E783A" w:rsidRPr="004E783A">
        <w:rPr>
          <w:b/>
          <w:sz w:val="28"/>
          <w:szCs w:val="28"/>
        </w:rPr>
        <w:t xml:space="preserve"> ZÁMĚR</w:t>
      </w:r>
    </w:p>
    <w:p w14:paraId="672A6659" w14:textId="77777777" w:rsidR="004E783A" w:rsidRDefault="004E783A"/>
    <w:p w14:paraId="25B1623E" w14:textId="77777777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1. Identifikační údaje žadatele o podporu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4E783A" w:rsidRPr="003A125D" w14:paraId="2F26D796" w14:textId="77777777" w:rsidTr="004E783A">
        <w:tc>
          <w:tcPr>
            <w:tcW w:w="3402" w:type="dxa"/>
            <w:vAlign w:val="center"/>
          </w:tcPr>
          <w:p w14:paraId="4E843D5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1.1 Obchodní jméno</w:t>
            </w:r>
          </w:p>
        </w:tc>
        <w:tc>
          <w:tcPr>
            <w:tcW w:w="6237" w:type="dxa"/>
            <w:vAlign w:val="center"/>
          </w:tcPr>
          <w:p w14:paraId="0A37501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7FD61BE" w14:textId="77777777" w:rsidTr="004E783A">
        <w:tc>
          <w:tcPr>
            <w:tcW w:w="3402" w:type="dxa"/>
            <w:vAlign w:val="center"/>
          </w:tcPr>
          <w:p w14:paraId="2461B7B0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sídlo</w:t>
            </w:r>
          </w:p>
        </w:tc>
        <w:tc>
          <w:tcPr>
            <w:tcW w:w="6237" w:type="dxa"/>
            <w:vAlign w:val="center"/>
          </w:tcPr>
          <w:p w14:paraId="5DAB6C7B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24A8313" w14:textId="77777777" w:rsidTr="004E783A">
        <w:tc>
          <w:tcPr>
            <w:tcW w:w="3402" w:type="dxa"/>
            <w:vAlign w:val="center"/>
          </w:tcPr>
          <w:p w14:paraId="5315D13B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IČ</w:t>
            </w:r>
          </w:p>
        </w:tc>
        <w:tc>
          <w:tcPr>
            <w:tcW w:w="6237" w:type="dxa"/>
            <w:vAlign w:val="center"/>
          </w:tcPr>
          <w:p w14:paraId="02EB378F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2750A38" w14:textId="77777777" w:rsidTr="004E783A">
        <w:tc>
          <w:tcPr>
            <w:tcW w:w="3402" w:type="dxa"/>
            <w:vAlign w:val="center"/>
          </w:tcPr>
          <w:p w14:paraId="2423DC2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1.2 Statutární zástupce žadatele</w:t>
            </w:r>
          </w:p>
        </w:tc>
        <w:tc>
          <w:tcPr>
            <w:tcW w:w="6237" w:type="dxa"/>
            <w:vAlign w:val="center"/>
          </w:tcPr>
          <w:p w14:paraId="6A05A809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A9259FB" w14:textId="77777777" w:rsidTr="004E783A">
        <w:tc>
          <w:tcPr>
            <w:tcW w:w="3402" w:type="dxa"/>
            <w:vAlign w:val="center"/>
          </w:tcPr>
          <w:p w14:paraId="5C83D8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5A39BBE3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91198D" w14:textId="77777777" w:rsidTr="004E783A">
        <w:tc>
          <w:tcPr>
            <w:tcW w:w="3402" w:type="dxa"/>
            <w:vAlign w:val="center"/>
          </w:tcPr>
          <w:p w14:paraId="1D6254EE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41C8F39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4E60D37" w14:textId="77777777" w:rsidTr="004E783A">
        <w:tc>
          <w:tcPr>
            <w:tcW w:w="3402" w:type="dxa"/>
            <w:vAlign w:val="center"/>
          </w:tcPr>
          <w:p w14:paraId="4F2713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1.3 Kontaktní osoba žadatele</w:t>
            </w:r>
          </w:p>
        </w:tc>
        <w:tc>
          <w:tcPr>
            <w:tcW w:w="6237" w:type="dxa"/>
            <w:vAlign w:val="center"/>
          </w:tcPr>
          <w:p w14:paraId="72A3D3E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C41700" w14:textId="77777777" w:rsidTr="004E783A">
        <w:tc>
          <w:tcPr>
            <w:tcW w:w="3402" w:type="dxa"/>
            <w:vAlign w:val="center"/>
          </w:tcPr>
          <w:p w14:paraId="50F189D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0D0B940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C3DC800" w14:textId="77777777" w:rsidTr="004E783A">
        <w:tc>
          <w:tcPr>
            <w:tcW w:w="3402" w:type="dxa"/>
            <w:vAlign w:val="center"/>
          </w:tcPr>
          <w:p w14:paraId="22E6B09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0E27B00A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7E76EFC" w14:textId="77777777" w:rsidTr="003E3A2C">
        <w:tc>
          <w:tcPr>
            <w:tcW w:w="3402" w:type="dxa"/>
            <w:vAlign w:val="center"/>
          </w:tcPr>
          <w:p w14:paraId="788FF05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1.4 Název projektu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60061E4C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</w:p>
        </w:tc>
      </w:tr>
      <w:tr w:rsidR="004E783A" w:rsidRPr="003A125D" w14:paraId="3C3B7374" w14:textId="77777777" w:rsidTr="004E783A">
        <w:tc>
          <w:tcPr>
            <w:tcW w:w="3402" w:type="dxa"/>
            <w:vAlign w:val="center"/>
          </w:tcPr>
          <w:p w14:paraId="577EC80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1.5 CZ-NACE společnosti</w:t>
            </w:r>
          </w:p>
        </w:tc>
        <w:tc>
          <w:tcPr>
            <w:tcW w:w="6237" w:type="dxa"/>
            <w:vAlign w:val="center"/>
          </w:tcPr>
          <w:p w14:paraId="44EAFD9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CFC6592" w14:textId="77777777" w:rsidTr="004E783A">
        <w:tc>
          <w:tcPr>
            <w:tcW w:w="3402" w:type="dxa"/>
            <w:vAlign w:val="center"/>
          </w:tcPr>
          <w:p w14:paraId="2A463259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1.6 Kontrasignující MAS</w:t>
            </w:r>
          </w:p>
        </w:tc>
        <w:tc>
          <w:tcPr>
            <w:tcW w:w="6237" w:type="dxa"/>
            <w:vAlign w:val="center"/>
          </w:tcPr>
          <w:p w14:paraId="09F7CEA0" w14:textId="36B34D3B" w:rsidR="004E783A" w:rsidRPr="003A125D" w:rsidRDefault="00364B08" w:rsidP="00364B08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Střední Haná</w:t>
            </w:r>
            <w:r w:rsidR="009370F8" w:rsidRPr="003A125D">
              <w:rPr>
                <w:rFonts w:cstheme="minorHAnsi"/>
              </w:rPr>
              <w:t>,</w:t>
            </w:r>
            <w:r w:rsidRPr="003A125D">
              <w:rPr>
                <w:rFonts w:cstheme="minorHAnsi"/>
              </w:rPr>
              <w:t xml:space="preserve"> o.p.s.</w:t>
            </w:r>
          </w:p>
        </w:tc>
      </w:tr>
      <w:tr w:rsidR="00775C94" w:rsidRPr="003A125D" w14:paraId="154AF89F" w14:textId="77777777" w:rsidTr="004E783A">
        <w:tc>
          <w:tcPr>
            <w:tcW w:w="3402" w:type="dxa"/>
            <w:vAlign w:val="center"/>
          </w:tcPr>
          <w:p w14:paraId="0D1A2BB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1.7 Statutární zástupce MAS</w:t>
            </w:r>
          </w:p>
        </w:tc>
        <w:tc>
          <w:tcPr>
            <w:tcW w:w="6237" w:type="dxa"/>
            <w:vAlign w:val="center"/>
          </w:tcPr>
          <w:p w14:paraId="626E491E" w14:textId="2D01A173" w:rsidR="00775C94" w:rsidRPr="003A125D" w:rsidRDefault="009370F8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Mgr. Radek B</w:t>
            </w:r>
            <w:r w:rsidR="00775C94" w:rsidRPr="003A125D">
              <w:rPr>
                <w:rFonts w:cstheme="minorHAnsi"/>
              </w:rPr>
              <w:t>rázda</w:t>
            </w:r>
          </w:p>
        </w:tc>
      </w:tr>
      <w:tr w:rsidR="00775C94" w:rsidRPr="003A125D" w14:paraId="7F47FDE9" w14:textId="77777777" w:rsidTr="004E783A">
        <w:tc>
          <w:tcPr>
            <w:tcW w:w="3402" w:type="dxa"/>
            <w:vAlign w:val="center"/>
          </w:tcPr>
          <w:p w14:paraId="6DB19120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1.8 Kontaktní osoba MAS</w:t>
            </w:r>
          </w:p>
        </w:tc>
        <w:tc>
          <w:tcPr>
            <w:tcW w:w="6237" w:type="dxa"/>
            <w:vAlign w:val="center"/>
          </w:tcPr>
          <w:p w14:paraId="0D373ECE" w14:textId="6E25856D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Bc. Iva Dokoupilová</w:t>
            </w:r>
          </w:p>
        </w:tc>
      </w:tr>
      <w:tr w:rsidR="00775C94" w:rsidRPr="003A125D" w14:paraId="7C838910" w14:textId="77777777" w:rsidTr="004E783A">
        <w:tc>
          <w:tcPr>
            <w:tcW w:w="3402" w:type="dxa"/>
            <w:vAlign w:val="center"/>
          </w:tcPr>
          <w:p w14:paraId="4B72F9CD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e-mail</w:t>
            </w:r>
          </w:p>
        </w:tc>
        <w:tc>
          <w:tcPr>
            <w:tcW w:w="6237" w:type="dxa"/>
            <w:vAlign w:val="center"/>
          </w:tcPr>
          <w:p w14:paraId="20630C58" w14:textId="38C47C0C" w:rsidR="00775C94" w:rsidRPr="003A125D" w:rsidRDefault="009B58F2" w:rsidP="00775C94">
            <w:pPr>
              <w:rPr>
                <w:rFonts w:cstheme="minorHAnsi"/>
              </w:rPr>
            </w:pPr>
            <w:hyperlink r:id="rId8" w:history="1">
              <w:r w:rsidR="00775C94" w:rsidRPr="003A125D">
                <w:rPr>
                  <w:rStyle w:val="Hypertextovodkaz"/>
                  <w:rFonts w:cstheme="minorHAnsi"/>
                </w:rPr>
                <w:t>dokoupilova@masstrednihana.cz</w:t>
              </w:r>
            </w:hyperlink>
            <w:r w:rsidR="00775C94" w:rsidRPr="003A125D">
              <w:rPr>
                <w:rFonts w:cstheme="minorHAnsi"/>
              </w:rPr>
              <w:t xml:space="preserve"> </w:t>
            </w:r>
          </w:p>
        </w:tc>
      </w:tr>
      <w:tr w:rsidR="00775C94" w:rsidRPr="003A125D" w14:paraId="40A89137" w14:textId="77777777" w:rsidTr="004E783A">
        <w:tc>
          <w:tcPr>
            <w:tcW w:w="3402" w:type="dxa"/>
            <w:vAlign w:val="center"/>
          </w:tcPr>
          <w:p w14:paraId="072AEC2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telefon</w:t>
            </w:r>
          </w:p>
        </w:tc>
        <w:tc>
          <w:tcPr>
            <w:tcW w:w="6237" w:type="dxa"/>
            <w:vAlign w:val="center"/>
          </w:tcPr>
          <w:p w14:paraId="4102148A" w14:textId="3ECB6381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777 889 595</w:t>
            </w:r>
          </w:p>
        </w:tc>
      </w:tr>
    </w:tbl>
    <w:p w14:paraId="4B94D5A5" w14:textId="77777777" w:rsidR="004E783A" w:rsidRPr="003A125D" w:rsidRDefault="004E783A">
      <w:pPr>
        <w:rPr>
          <w:rFonts w:cstheme="minorHAnsi"/>
        </w:rPr>
      </w:pPr>
    </w:p>
    <w:p w14:paraId="660D0BB5" w14:textId="77777777" w:rsidR="004E783A" w:rsidRPr="003A125D" w:rsidRDefault="004E783A" w:rsidP="004E783A">
      <w:pPr>
        <w:rPr>
          <w:rFonts w:cstheme="minorHAnsi"/>
          <w:b/>
        </w:rPr>
      </w:pPr>
      <w:r w:rsidRPr="003A125D">
        <w:rPr>
          <w:rFonts w:cstheme="minorHAnsi"/>
          <w:b/>
        </w:rPr>
        <w:t>2. Charakteristika žadatele</w:t>
      </w:r>
    </w:p>
    <w:p w14:paraId="0AD3A680" w14:textId="77777777" w:rsidR="004E783A" w:rsidRPr="003A125D" w:rsidRDefault="004E783A" w:rsidP="004E783A">
      <w:pPr>
        <w:rPr>
          <w:rFonts w:cstheme="minorHAnsi"/>
          <w:i/>
        </w:rPr>
      </w:pPr>
      <w:r w:rsidRPr="003A125D">
        <w:rPr>
          <w:rFonts w:cstheme="minorHAnsi"/>
          <w:i/>
        </w:rPr>
        <w:t>*text uvedený kurzívou při vyplňování smažte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1C043A4E" w14:textId="77777777" w:rsidTr="00775C94">
        <w:tc>
          <w:tcPr>
            <w:tcW w:w="9639" w:type="dxa"/>
            <w:vAlign w:val="center"/>
          </w:tcPr>
          <w:p w14:paraId="02038CB3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>2.1. Hlavní předmět podnikání:</w:t>
            </w:r>
          </w:p>
        </w:tc>
      </w:tr>
      <w:tr w:rsidR="004E783A" w:rsidRPr="003A125D" w14:paraId="77FC62B6" w14:textId="77777777" w:rsidTr="00775C94">
        <w:tc>
          <w:tcPr>
            <w:tcW w:w="9639" w:type="dxa"/>
            <w:vAlign w:val="center"/>
          </w:tcPr>
          <w:p w14:paraId="2AAB1DC1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stručná historie společnosti až do současnosti, hlavní předmět podnikání, informace se vykazují za žadatele, max. 250 slov </w:t>
            </w:r>
          </w:p>
          <w:p w14:paraId="3656B9AB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B0818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049F31CB" w14:textId="46F9922D" w:rsidR="004E783A" w:rsidRDefault="004E783A" w:rsidP="00775C94">
            <w:pPr>
              <w:rPr>
                <w:rFonts w:cstheme="minorHAnsi"/>
              </w:rPr>
            </w:pPr>
          </w:p>
          <w:p w14:paraId="6F69B00C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53128261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2486C05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4101652C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4B99056E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1299C43A" w14:textId="77777777" w:rsidR="004E783A" w:rsidRPr="003A125D" w:rsidRDefault="004E783A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64766601" w14:textId="77777777" w:rsidTr="00775C94">
        <w:tc>
          <w:tcPr>
            <w:tcW w:w="9639" w:type="dxa"/>
            <w:vAlign w:val="center"/>
          </w:tcPr>
          <w:p w14:paraId="36B1AE7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2.2. </w:t>
            </w:r>
            <w:r w:rsidRPr="003A125D">
              <w:rPr>
                <w:rFonts w:cstheme="minorHAnsi"/>
                <w:b/>
                <w:bCs/>
              </w:rPr>
              <w:t>Informace o zaměstnancích žadatele</w:t>
            </w:r>
            <w:r w:rsidRPr="003A125D">
              <w:rPr>
                <w:rFonts w:cstheme="minorHAnsi"/>
                <w:b/>
              </w:rPr>
              <w:t>:</w:t>
            </w:r>
          </w:p>
        </w:tc>
      </w:tr>
      <w:tr w:rsidR="004E783A" w:rsidRPr="003A125D" w14:paraId="7ED486F7" w14:textId="77777777" w:rsidTr="00775C94">
        <w:tc>
          <w:tcPr>
            <w:tcW w:w="9639" w:type="dxa"/>
            <w:vAlign w:val="center"/>
          </w:tcPr>
          <w:p w14:paraId="32473846" w14:textId="77777777" w:rsidR="004E783A" w:rsidRPr="003A125D" w:rsidRDefault="004E783A" w:rsidP="00775C94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i/>
              </w:rPr>
              <w:t>*uveďte počet zaměstnanců</w:t>
            </w:r>
          </w:p>
          <w:p w14:paraId="4DDBEF00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3461D779" w14:textId="4493A52F" w:rsidR="004E783A" w:rsidRDefault="004E783A" w:rsidP="00775C94">
            <w:pPr>
              <w:rPr>
                <w:rFonts w:cstheme="minorHAnsi"/>
              </w:rPr>
            </w:pPr>
          </w:p>
          <w:p w14:paraId="6F34DA68" w14:textId="59ABBBEB" w:rsidR="003A125D" w:rsidRDefault="003A125D" w:rsidP="00775C94">
            <w:pPr>
              <w:rPr>
                <w:rFonts w:cstheme="minorHAnsi"/>
              </w:rPr>
            </w:pPr>
          </w:p>
          <w:p w14:paraId="2C551531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3CF2D8B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0562CB0E" w14:textId="571AC514" w:rsidR="009C063B" w:rsidRDefault="009C063B">
      <w:pPr>
        <w:rPr>
          <w:rFonts w:cstheme="minorHAnsi"/>
        </w:rPr>
      </w:pPr>
    </w:p>
    <w:p w14:paraId="390766A9" w14:textId="6BFA256D" w:rsidR="003A125D" w:rsidRDefault="003A125D">
      <w:pPr>
        <w:rPr>
          <w:rFonts w:cstheme="minorHAnsi"/>
        </w:rPr>
      </w:pPr>
    </w:p>
    <w:p w14:paraId="767AC419" w14:textId="77777777" w:rsidR="003A125D" w:rsidRPr="003A125D" w:rsidRDefault="003A125D">
      <w:pPr>
        <w:rPr>
          <w:rFonts w:cstheme="minorHAnsi"/>
        </w:rPr>
      </w:pPr>
    </w:p>
    <w:p w14:paraId="530EF8B6" w14:textId="77777777" w:rsidR="003A125D" w:rsidRDefault="003A125D">
      <w:pPr>
        <w:rPr>
          <w:rFonts w:cstheme="minorHAnsi"/>
          <w:b/>
        </w:rPr>
      </w:pPr>
    </w:p>
    <w:p w14:paraId="0B6B592C" w14:textId="5EC1FCE0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3. Podrobný popis projektu, jeho cíle včetně jeho souladu s</w:t>
      </w:r>
      <w:r w:rsidR="009C063B" w:rsidRPr="003A125D">
        <w:rPr>
          <w:rFonts w:cstheme="minorHAnsi"/>
          <w:b/>
        </w:rPr>
        <w:t> </w:t>
      </w:r>
      <w:r w:rsidRPr="003A125D">
        <w:rPr>
          <w:rFonts w:cstheme="minorHAnsi"/>
          <w:b/>
        </w:rPr>
        <w:t>programem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3AA255EC" w14:textId="77777777" w:rsidTr="004E783A">
        <w:tc>
          <w:tcPr>
            <w:tcW w:w="9639" w:type="dxa"/>
            <w:vAlign w:val="center"/>
          </w:tcPr>
          <w:p w14:paraId="1596075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3.1. </w:t>
            </w:r>
            <w:r w:rsidRPr="003A125D">
              <w:rPr>
                <w:rFonts w:cstheme="minorHAnsi"/>
                <w:b/>
                <w:bCs/>
              </w:rPr>
              <w:t>Specifikace předmětu projektu</w:t>
            </w:r>
          </w:p>
        </w:tc>
      </w:tr>
      <w:tr w:rsidR="004E783A" w:rsidRPr="003A125D" w14:paraId="23A4D7D5" w14:textId="77777777" w:rsidTr="004E783A">
        <w:tc>
          <w:tcPr>
            <w:tcW w:w="9639" w:type="dxa"/>
            <w:vAlign w:val="center"/>
          </w:tcPr>
          <w:p w14:paraId="0864AEB3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3.1.1. Popis systémové integrace technologií</w:t>
            </w:r>
          </w:p>
        </w:tc>
      </w:tr>
      <w:tr w:rsidR="004E783A" w:rsidRPr="003A125D" w14:paraId="7E77F5D7" w14:textId="77777777" w:rsidTr="004E783A">
        <w:tc>
          <w:tcPr>
            <w:tcW w:w="9639" w:type="dxa"/>
            <w:vAlign w:val="center"/>
          </w:tcPr>
          <w:p w14:paraId="09FBE719" w14:textId="675F7F7A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E84263">
              <w:rPr>
                <w:rFonts w:ascii="Calibri" w:hAnsi="Calibri" w:cs="Calibri"/>
                <w:bCs/>
                <w:i/>
              </w:rPr>
              <w:t xml:space="preserve">Žadatel ke každé technologii nebo souboru technologií popíše, jakým způsobem dosáhne datové integrace, a zda se jedná o integraci mezi pořizovanými a stávajícími technologiemi nebo pouze mezi pořizovanými. </w:t>
            </w:r>
          </w:p>
          <w:p w14:paraId="58F701C5" w14:textId="77777777" w:rsidR="00D44D10" w:rsidRPr="00E84263" w:rsidRDefault="00D44D10" w:rsidP="00D44D10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E84263">
              <w:rPr>
                <w:rFonts w:ascii="Calibri" w:hAnsi="Calibri" w:cs="Calibri"/>
                <w:b/>
                <w:bCs/>
              </w:rPr>
              <w:t>Žadatel dále uvede odkaz na pasáž indikativní cenové nabídky zvolené pro realizaci projektu, která poskytuje jednoznačnou oporu pro konstatování datové integrace</w:t>
            </w:r>
            <w:r w:rsidRPr="00E84263">
              <w:rPr>
                <w:rFonts w:ascii="Calibri" w:hAnsi="Calibri" w:cs="Calibri"/>
                <w:bCs/>
              </w:rPr>
              <w:t>.</w:t>
            </w:r>
          </w:p>
          <w:p w14:paraId="55AA5B90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</w:p>
          <w:p w14:paraId="1FDD6FD8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 xml:space="preserve">Poznámka: Není možné postavit Podnikatelský záměr jen na pořízení solitérní technologie či služby, která nebude připojena do vnitropodnikové sítě žadatele a nebude integrována s nadřazeným podnikovým informačním systémem. </w:t>
            </w:r>
          </w:p>
          <w:p w14:paraId="0D186912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>Podmínka integrace technologií nebude splněna, pokud bude za vnitropodnikový systém vydáván řídicí systém jedné konkrétní technologie.</w:t>
            </w:r>
          </w:p>
          <w:p w14:paraId="34CE0A41" w14:textId="038780E7" w:rsidR="004E783A" w:rsidRPr="00E84263" w:rsidRDefault="003D3C00" w:rsidP="003D3C00">
            <w:pPr>
              <w:rPr>
                <w:rFonts w:cstheme="minorHAnsi"/>
                <w:i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>Podmínkou pro pořízení technologií a vybavení v rámci projektu je jejich propojení se stávajícím nebo nově pořizovaným informačním systémem a jeho dalšími implementovanými moduly integrujícími alespoň 2 různé oblasti – finance, sklad, údržba/servis, výroba, obchod, vztahy se zákazníky, personalistika atd.</w:t>
            </w:r>
          </w:p>
          <w:p w14:paraId="62EBF3C5" w14:textId="77777777" w:rsidR="004E783A" w:rsidRPr="00E84263" w:rsidRDefault="004E783A" w:rsidP="00775C94">
            <w:pPr>
              <w:rPr>
                <w:rFonts w:cstheme="minorHAnsi"/>
                <w:i/>
              </w:rPr>
            </w:pPr>
          </w:p>
          <w:p w14:paraId="6D98A12B" w14:textId="77777777" w:rsidR="004E783A" w:rsidRPr="00E84263" w:rsidRDefault="004E783A" w:rsidP="00775C94">
            <w:pPr>
              <w:rPr>
                <w:rFonts w:cstheme="minorHAnsi"/>
                <w:i/>
              </w:rPr>
            </w:pPr>
          </w:p>
        </w:tc>
      </w:tr>
      <w:tr w:rsidR="004E783A" w:rsidRPr="003A125D" w14:paraId="6797BB47" w14:textId="77777777" w:rsidTr="004E783A">
        <w:tc>
          <w:tcPr>
            <w:tcW w:w="9639" w:type="dxa"/>
          </w:tcPr>
          <w:p w14:paraId="50ECD50F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3.1.2. Popis dosažení přínosu projektu</w:t>
            </w:r>
          </w:p>
        </w:tc>
      </w:tr>
      <w:tr w:rsidR="004E783A" w:rsidRPr="003A125D" w14:paraId="5E02E3B9" w14:textId="77777777" w:rsidTr="008420D0">
        <w:trPr>
          <w:trHeight w:val="5060"/>
        </w:trPr>
        <w:tc>
          <w:tcPr>
            <w:tcW w:w="9639" w:type="dxa"/>
          </w:tcPr>
          <w:p w14:paraId="29F68878" w14:textId="77777777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 xml:space="preserve">Žadatel popíše, jakým způsobem a pomocí jakých konkrétních v rámci projektu pořizovaných technologií nebo služeb dojde k naplnění přínosu projektu ve smyslu alespoň jedné z podporovaných aktivit – tj. buď </w:t>
            </w:r>
          </w:p>
          <w:p w14:paraId="71DE2FCB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automatizace</w:t>
            </w:r>
          </w:p>
          <w:p w14:paraId="73DC7488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digitalizace</w:t>
            </w:r>
          </w:p>
          <w:p w14:paraId="6B6F73EC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robotizace = manipulátory a skladování</w:t>
            </w:r>
          </w:p>
          <w:p w14:paraId="2DBF21F1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 xml:space="preserve">webu, </w:t>
            </w:r>
            <w:proofErr w:type="spellStart"/>
            <w:r w:rsidRPr="00D464AB">
              <w:rPr>
                <w:rFonts w:ascii="Calibri" w:hAnsi="Calibri" w:cs="Calibri"/>
                <w:bCs/>
                <w:i/>
              </w:rPr>
              <w:t>cloudu</w:t>
            </w:r>
            <w:proofErr w:type="spellEnd"/>
            <w:r w:rsidRPr="00D464AB">
              <w:rPr>
                <w:rFonts w:ascii="Calibri" w:hAnsi="Calibri" w:cs="Calibri"/>
                <w:bCs/>
                <w:i/>
              </w:rPr>
              <w:t>,</w:t>
            </w:r>
          </w:p>
          <w:p w14:paraId="1885E21C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komunikační a identifikační infrastruktury, kybernetické bezpečnosti anebo</w:t>
            </w:r>
          </w:p>
          <w:p w14:paraId="759CD0A7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vybavením automatizované či modulární prodejny a pořízením výdejních boxů 24/7</w:t>
            </w:r>
          </w:p>
          <w:p w14:paraId="6340118E" w14:textId="10B12B42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Žadatel specifikuje, do které/kterých z podporovaných aktivit bude projekt zacílen.</w:t>
            </w:r>
          </w:p>
          <w:p w14:paraId="4880155C" w14:textId="77777777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i/>
                <w:iCs/>
              </w:rPr>
            </w:pPr>
          </w:p>
          <w:p w14:paraId="2BEE5612" w14:textId="40EB5E20" w:rsidR="003D3C00" w:rsidRDefault="003D3C00" w:rsidP="003D3C00">
            <w:pPr>
              <w:spacing w:line="276" w:lineRule="auto"/>
              <w:jc w:val="both"/>
              <w:rPr>
                <w:rFonts w:eastAsia="Calibri"/>
                <w:i/>
                <w:iCs/>
                <w:color w:val="000000" w:themeColor="text1"/>
              </w:rPr>
            </w:pPr>
            <w:r w:rsidRPr="00D464AB">
              <w:rPr>
                <w:rFonts w:ascii="Calibri" w:hAnsi="Calibri" w:cs="Calibri"/>
                <w:i/>
                <w:iCs/>
              </w:rPr>
              <w:t>Poznámka: U aktivity a) Automatizace žadatel ke každé technologii výrobního charakteru popíše, jakým způsobem splňuje požadavek hodnotícího kritéria, tj. že „k zahájení, přerušení nebo zastavení úkonu není třeba zásah obsluhy/operátora na řídicím panelu stroje nebo terminálu.“</w:t>
            </w:r>
            <w:r w:rsidR="00D44D10">
              <w:rPr>
                <w:rFonts w:ascii="Calibri" w:hAnsi="Calibri" w:cs="Calibri"/>
                <w:i/>
                <w:iCs/>
              </w:rPr>
              <w:t xml:space="preserve"> </w:t>
            </w:r>
            <w:r w:rsidR="00D44D10" w:rsidRPr="00E84263">
              <w:rPr>
                <w:rFonts w:ascii="Calibri" w:hAnsi="Calibri" w:cs="Calibri"/>
                <w:i/>
                <w:iCs/>
              </w:rPr>
              <w:t xml:space="preserve">Dále v případě aktivity a) žadatel uvede odkaz na pasáž zvolené indikativní cenové nabídky, která poskytuje jednoznačnou oporu pro konstatování dostatečné míry automatizace. </w:t>
            </w:r>
            <w:r w:rsidRPr="00E84263">
              <w:rPr>
                <w:rFonts w:ascii="Calibri" w:hAnsi="Calibri" w:cs="Calibri"/>
                <w:i/>
                <w:iCs/>
              </w:rPr>
              <w:t xml:space="preserve"> Zároveň</w:t>
            </w:r>
            <w:r w:rsidRPr="00D464AB">
              <w:rPr>
                <w:rFonts w:ascii="Calibri" w:hAnsi="Calibri" w:cs="Calibri"/>
                <w:i/>
                <w:iCs/>
              </w:rPr>
              <w:t xml:space="preserve"> žadatel specifikuje, jaká bude v rámci realizace projektu provedená investice do posílení digitalizace (alespoň jedna z oblastí aktivity b) Digitalizace). Ke každé položce dlouhodobého nehmotného majetku žadatel uvede, s jakou vnitropodnikovou činností (oblast procesů – finance, sklad, údržba/servis, výroba, obchod, vztahy se zákazníky, personalistika atp.) souvisí, a které technologie jsou jejím prostřednictvím integrovány.</w:t>
            </w:r>
            <w:r w:rsidRPr="00D464AB">
              <w:rPr>
                <w:rFonts w:eastAsia="Calibri"/>
                <w:i/>
                <w:iCs/>
                <w:color w:val="000000" w:themeColor="text1"/>
              </w:rPr>
              <w:t xml:space="preserve"> </w:t>
            </w:r>
          </w:p>
          <w:p w14:paraId="2086D1FC" w14:textId="77777777" w:rsidR="00D44D10" w:rsidRPr="00D464AB" w:rsidRDefault="00D44D10" w:rsidP="003D3C00">
            <w:pPr>
              <w:spacing w:line="276" w:lineRule="auto"/>
              <w:jc w:val="both"/>
              <w:rPr>
                <w:rFonts w:eastAsia="Calibri"/>
                <w:i/>
                <w:iCs/>
                <w:color w:val="000000" w:themeColor="text1"/>
              </w:rPr>
            </w:pPr>
          </w:p>
          <w:p w14:paraId="7168B013" w14:textId="6F327AA6" w:rsidR="003D3C00" w:rsidRDefault="003D3C00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Ke každé položce služeb žadatel uvede, jaká je jejich souvislost s podporovanými aktivitami projektu.</w:t>
            </w:r>
          </w:p>
          <w:p w14:paraId="7E9824CB" w14:textId="2DC86E91" w:rsidR="00D44D10" w:rsidRDefault="00D44D10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</w:p>
          <w:p w14:paraId="7D467D06" w14:textId="77777777" w:rsidR="00D44D10" w:rsidRPr="00D464AB" w:rsidRDefault="00D44D10" w:rsidP="001B341E">
            <w:pPr>
              <w:spacing w:line="276" w:lineRule="auto"/>
              <w:jc w:val="both"/>
              <w:rPr>
                <w:rFonts w:eastAsia="Calibri" w:cstheme="minorHAnsi"/>
                <w:i/>
                <w:iCs/>
                <w:color w:val="000000" w:themeColor="text1"/>
              </w:rPr>
            </w:pPr>
          </w:p>
          <w:p w14:paraId="110FFD37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</w:tc>
      </w:tr>
      <w:tr w:rsidR="004E783A" w:rsidRPr="003A125D" w14:paraId="43951325" w14:textId="77777777" w:rsidTr="004E783A">
        <w:tc>
          <w:tcPr>
            <w:tcW w:w="9639" w:type="dxa"/>
          </w:tcPr>
          <w:p w14:paraId="4562CBAA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lastRenderedPageBreak/>
              <w:t>3.1.3. Naplnění podmínek výrazného posunu</w:t>
            </w:r>
          </w:p>
        </w:tc>
      </w:tr>
      <w:tr w:rsidR="004E783A" w:rsidRPr="003A125D" w14:paraId="46224BDF" w14:textId="77777777" w:rsidTr="004E783A">
        <w:tc>
          <w:tcPr>
            <w:tcW w:w="9639" w:type="dxa"/>
          </w:tcPr>
          <w:p w14:paraId="20393834" w14:textId="77777777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Žadatel popíše, které z realizovaných oblastí ve smyslu přínosu projektu jsou pro společnost novým technologickým řešením, a které jsou rozšířením stávajících technologických řešení, přičemž popis musí obsahovat informace o tom, jaké funkcionality jsou nové a dosud ve společnosti nebyly zavedeny.</w:t>
            </w:r>
          </w:p>
          <w:p w14:paraId="1C3E29CB" w14:textId="77777777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</w:p>
          <w:p w14:paraId="4E2DECD8" w14:textId="0FA085EA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Poznámka: Podmínky výrazného posunu:</w:t>
            </w:r>
          </w:p>
          <w:p w14:paraId="52E3FF06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pořizované technologie / služby musí pro společnost přinášet nové funkcionality, nesmí se jednat o pouhou technologickou obměnu,</w:t>
            </w:r>
          </w:p>
          <w:p w14:paraId="0FBB59E1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pořizované technologie / služby musí být v rámci realizace projektu propojeny s vnitropodnikovým systémem či jeho externí obdobou a umožňovat datovou komunikaci,</w:t>
            </w:r>
          </w:p>
          <w:p w14:paraId="2173D845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není možné podpořit pouhé prodloužení využívání stávajícího řešení/licenčního sjednání o další období,</w:t>
            </w:r>
          </w:p>
          <w:p w14:paraId="743C8623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 xml:space="preserve">lze uskutečnit i čistě jen na bázi </w:t>
            </w:r>
            <w:proofErr w:type="spellStart"/>
            <w:r w:rsidRPr="00D464AB">
              <w:rPr>
                <w:rFonts w:ascii="Calibri" w:hAnsi="Calibri" w:cs="Calibri"/>
                <w:bCs/>
                <w:i/>
                <w:iCs/>
              </w:rPr>
              <w:t>cloudového</w:t>
            </w:r>
            <w:proofErr w:type="spellEnd"/>
            <w:r w:rsidRPr="00D464AB">
              <w:rPr>
                <w:rFonts w:ascii="Calibri" w:hAnsi="Calibri" w:cs="Calibri"/>
                <w:bCs/>
                <w:i/>
                <w:iCs/>
              </w:rPr>
              <w:t xml:space="preserve"> řešení nebo prostřednictvím licenčního sjednání, pakliže budou tato řešení čerpat data z technologie/í nebo systému/ů implementovaných v provozovně označené jako místo realizace, </w:t>
            </w:r>
          </w:p>
          <w:p w14:paraId="50F2D9F6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není možné pořizovat licence na již využívané produkty/verze.</w:t>
            </w:r>
          </w:p>
          <w:p w14:paraId="6B699379" w14:textId="31C9A7DB" w:rsidR="004E783A" w:rsidRPr="00D464AB" w:rsidRDefault="001B341E" w:rsidP="00775C94">
            <w:pPr>
              <w:rPr>
                <w:rFonts w:cstheme="minorHAnsi"/>
                <w:i/>
              </w:rPr>
            </w:pPr>
            <w:r w:rsidRPr="00D464AB">
              <w:rPr>
                <w:rFonts w:cstheme="minorHAnsi"/>
                <w:i/>
              </w:rPr>
              <w:t xml:space="preserve"> </w:t>
            </w:r>
          </w:p>
          <w:p w14:paraId="07274AB8" w14:textId="77777777" w:rsidR="003A125D" w:rsidRPr="00D464AB" w:rsidRDefault="003A125D" w:rsidP="00775C94">
            <w:pPr>
              <w:rPr>
                <w:rFonts w:cstheme="minorHAnsi"/>
                <w:i/>
              </w:rPr>
            </w:pPr>
          </w:p>
          <w:p w14:paraId="3FE9F23F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  <w:p w14:paraId="1F72F646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</w:tc>
      </w:tr>
    </w:tbl>
    <w:p w14:paraId="08CE6F91" w14:textId="77777777" w:rsidR="009C063B" w:rsidRPr="003A125D" w:rsidRDefault="009C063B">
      <w:pPr>
        <w:rPr>
          <w:rFonts w:cstheme="minorHAnsi"/>
        </w:rPr>
      </w:pPr>
    </w:p>
    <w:tbl>
      <w:tblPr>
        <w:tblStyle w:val="Mkatabulky"/>
        <w:tblW w:w="9865" w:type="dxa"/>
        <w:tblInd w:w="-5" w:type="dxa"/>
        <w:tblLook w:val="04A0" w:firstRow="1" w:lastRow="0" w:firstColumn="1" w:lastColumn="0" w:noHBand="0" w:noVBand="1"/>
      </w:tblPr>
      <w:tblGrid>
        <w:gridCol w:w="9865"/>
      </w:tblGrid>
      <w:tr w:rsidR="004E783A" w:rsidRPr="003A125D" w14:paraId="0232411E" w14:textId="77777777" w:rsidTr="009C063B">
        <w:tc>
          <w:tcPr>
            <w:tcW w:w="9865" w:type="dxa"/>
            <w:vAlign w:val="center"/>
          </w:tcPr>
          <w:p w14:paraId="50A23CE8" w14:textId="77777777" w:rsidR="004E783A" w:rsidRPr="003A125D" w:rsidRDefault="004E783A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3.2.</w:t>
            </w:r>
            <w:r w:rsidRPr="003A12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4E783A" w:rsidRPr="003A125D" w14:paraId="4E261DBA" w14:textId="77777777" w:rsidTr="009C063B">
        <w:tc>
          <w:tcPr>
            <w:tcW w:w="9865" w:type="dxa"/>
            <w:vAlign w:val="center"/>
          </w:tcPr>
          <w:p w14:paraId="438136A6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Souhrnný soupis technologií a služeb</w:t>
            </w: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 xml:space="preserve">, které budou použity při realizaci systémové integrace a přínosů projektu (jedna či více vybraných aktivit – věcných oblastí). </w:t>
            </w:r>
          </w:p>
          <w:p w14:paraId="61CDCEAD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Style w:val="Mkatabulky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1969"/>
              <w:gridCol w:w="6819"/>
            </w:tblGrid>
            <w:tr w:rsidR="00927057" w:rsidRPr="003A125D" w14:paraId="1D3A1E52" w14:textId="77777777" w:rsidTr="00F90603">
              <w:tc>
                <w:tcPr>
                  <w:tcW w:w="1969" w:type="dxa"/>
                </w:tcPr>
                <w:p w14:paraId="279A5EEC" w14:textId="77777777" w:rsidR="00927057" w:rsidRPr="003A125D" w:rsidRDefault="00927057" w:rsidP="00927057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Zakřížkujte:</w:t>
                  </w:r>
                </w:p>
              </w:tc>
              <w:tc>
                <w:tcPr>
                  <w:tcW w:w="6819" w:type="dxa"/>
                </w:tcPr>
                <w:p w14:paraId="12D509B3" w14:textId="77777777" w:rsidR="00927057" w:rsidRPr="003A125D" w:rsidRDefault="00927057" w:rsidP="00927057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Věcná oblast:</w:t>
                  </w:r>
                </w:p>
              </w:tc>
            </w:tr>
            <w:tr w:rsidR="00927057" w:rsidRPr="003A125D" w14:paraId="695B7141" w14:textId="77777777" w:rsidTr="00F90603">
              <w:tc>
                <w:tcPr>
                  <w:tcW w:w="1969" w:type="dxa"/>
                  <w:vAlign w:val="center"/>
                </w:tcPr>
                <w:p w14:paraId="6BB9E253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3DE523C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78EDE77E" w14:textId="0E70D71A" w:rsidR="00927057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Automatizace</w:t>
                  </w:r>
                </w:p>
              </w:tc>
            </w:tr>
            <w:tr w:rsidR="00927057" w:rsidRPr="003A125D" w14:paraId="23FDB960" w14:textId="77777777" w:rsidTr="00F90603">
              <w:tc>
                <w:tcPr>
                  <w:tcW w:w="1969" w:type="dxa"/>
                  <w:vAlign w:val="center"/>
                </w:tcPr>
                <w:p w14:paraId="52E56223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7547A01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2E55402A" w14:textId="3C8FFA16" w:rsidR="00927057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Digitalizace</w:t>
                  </w:r>
                </w:p>
              </w:tc>
            </w:tr>
            <w:tr w:rsidR="00927057" w:rsidRPr="003A125D" w14:paraId="56386926" w14:textId="77777777" w:rsidTr="00F90603">
              <w:tc>
                <w:tcPr>
                  <w:tcW w:w="1969" w:type="dxa"/>
                  <w:vAlign w:val="center"/>
                </w:tcPr>
                <w:p w14:paraId="5043CB0F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7459315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73BCC77B" w14:textId="0B425EB5" w:rsidR="00927057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Robotizace = manipulátory a skladování</w:t>
                  </w:r>
                </w:p>
              </w:tc>
            </w:tr>
            <w:tr w:rsidR="00F90603" w:rsidRPr="003A125D" w14:paraId="3A29F914" w14:textId="77777777" w:rsidTr="00F90603">
              <w:tc>
                <w:tcPr>
                  <w:tcW w:w="1969" w:type="dxa"/>
                  <w:vAlign w:val="center"/>
                </w:tcPr>
                <w:p w14:paraId="3C527EB7" w14:textId="77777777" w:rsidR="00F90603" w:rsidRPr="003A125D" w:rsidRDefault="00F90603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43D414AD" w14:textId="586972B5" w:rsidR="00F90603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 xml:space="preserve">Web, </w:t>
                  </w:r>
                  <w:proofErr w:type="spellStart"/>
                  <w:r w:rsidRPr="00F90603">
                    <w:rPr>
                      <w:bCs/>
                    </w:rPr>
                    <w:t>cloud</w:t>
                  </w:r>
                  <w:proofErr w:type="spellEnd"/>
                </w:p>
              </w:tc>
            </w:tr>
            <w:tr w:rsidR="00F90603" w:rsidRPr="003A125D" w14:paraId="6283626D" w14:textId="77777777" w:rsidTr="00F90603">
              <w:tc>
                <w:tcPr>
                  <w:tcW w:w="1969" w:type="dxa"/>
                  <w:vAlign w:val="center"/>
                </w:tcPr>
                <w:p w14:paraId="41E88BB4" w14:textId="77777777" w:rsidR="00F90603" w:rsidRDefault="00F90603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6359070" w14:textId="6563D4D3" w:rsidR="00F90603" w:rsidRPr="003A125D" w:rsidRDefault="00F90603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3FF2D933" w14:textId="02C98FAC" w:rsidR="00F90603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Komunikační a identifikační Infrastruktura, kybernetická bezpečnost</w:t>
                  </w:r>
                </w:p>
              </w:tc>
            </w:tr>
            <w:tr w:rsidR="00F90603" w:rsidRPr="003A125D" w14:paraId="706E82B5" w14:textId="77777777" w:rsidTr="00F90603">
              <w:tc>
                <w:tcPr>
                  <w:tcW w:w="1969" w:type="dxa"/>
                  <w:vAlign w:val="center"/>
                </w:tcPr>
                <w:p w14:paraId="595B5189" w14:textId="77777777" w:rsidR="00F90603" w:rsidRPr="003A125D" w:rsidRDefault="00F90603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1F53E46A" w14:textId="7354743C" w:rsidR="00F90603" w:rsidRPr="003A125D" w:rsidRDefault="00F90603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Vybavení automatizované či modulární prodejny a pořízení výdejních boxů 24/7</w:t>
                  </w:r>
                </w:p>
              </w:tc>
            </w:tr>
          </w:tbl>
          <w:p w14:paraId="6537F28F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FB9E20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36161A" w14:textId="25C77A19" w:rsidR="001B341E" w:rsidRPr="00D464AB" w:rsidRDefault="00927057" w:rsidP="001B341E">
            <w:pPr>
              <w:spacing w:line="276" w:lineRule="auto"/>
              <w:jc w:val="both"/>
              <w:rPr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Rozpočet projektu a způsob jeho financování </w:t>
            </w:r>
            <w:r w:rsidR="00D464AB">
              <w:rPr>
                <w:rFonts w:cstheme="minorHAnsi"/>
                <w:b/>
                <w:bCs/>
                <w:i/>
              </w:rPr>
              <w:t>- s</w:t>
            </w:r>
            <w:r w:rsidR="001B341E" w:rsidRPr="00D464AB">
              <w:rPr>
                <w:i/>
              </w:rPr>
              <w:t>pecifikujte, na základě které doložené cenové nabídky byla cena stanovena. Preferovaný způsob stanovení výše rozpočtu je na základě nejnižší cenové nabídky. V případě, že bude cena stanovena na základě vyšší cenové nabídky, či v rozptylu doložených</w:t>
            </w:r>
            <w:r w:rsidR="001B341E" w:rsidRPr="00D464AB">
              <w:rPr>
                <w:i/>
                <w:color w:val="FF0000"/>
              </w:rPr>
              <w:t xml:space="preserve"> </w:t>
            </w:r>
            <w:r w:rsidR="001B341E" w:rsidRPr="00D464AB">
              <w:rPr>
                <w:i/>
              </w:rPr>
              <w:t>cenových nabídek, je třeba uvést relevantní zdůvodnění této volby.</w:t>
            </w:r>
          </w:p>
          <w:p w14:paraId="39B2A072" w14:textId="598AA057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53F17E75" w14:textId="3D22B3D8" w:rsidR="00927057" w:rsidRPr="001B341E" w:rsidRDefault="00927057" w:rsidP="001B341E">
            <w:pPr>
              <w:spacing w:line="276" w:lineRule="auto"/>
              <w:jc w:val="both"/>
            </w:pPr>
            <w:r w:rsidRPr="003A125D">
              <w:rPr>
                <w:rFonts w:cstheme="minorHAnsi"/>
                <w:b/>
                <w:bCs/>
                <w:i/>
              </w:rPr>
              <w:t xml:space="preserve">Přehled neinvestičních nákladů a služeb </w:t>
            </w:r>
            <w:r w:rsidR="00D464AB">
              <w:rPr>
                <w:rFonts w:cstheme="minorHAnsi"/>
                <w:b/>
                <w:bCs/>
                <w:i/>
              </w:rPr>
              <w:t xml:space="preserve">- </w:t>
            </w:r>
            <w:r w:rsidR="001B341E" w:rsidRPr="00D464AB">
              <w:rPr>
                <w:i/>
              </w:rPr>
              <w:t>na základě soupisu technologií a služeb.</w:t>
            </w:r>
          </w:p>
          <w:p w14:paraId="043AE848" w14:textId="77777777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44E871BC" w14:textId="4BEE6285" w:rsidR="00927057" w:rsidRPr="00D464AB" w:rsidRDefault="00C55CDA" w:rsidP="00775C94">
            <w:pPr>
              <w:rPr>
                <w:rFonts w:cstheme="minorHAnsi"/>
                <w:b/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lastRenderedPageBreak/>
              <w:t xml:space="preserve">Nepřímé náklady </w:t>
            </w:r>
            <w:r w:rsidRPr="003A125D">
              <w:rPr>
                <w:rFonts w:cstheme="minorHAnsi"/>
                <w:i/>
              </w:rPr>
              <w:t xml:space="preserve">– </w:t>
            </w:r>
            <w:r w:rsidR="001B341E" w:rsidRPr="00D464AB">
              <w:rPr>
                <w:rFonts w:ascii="Calibri" w:hAnsi="Calibri" w:cs="Calibri"/>
                <w:i/>
              </w:rPr>
              <w:t>stanoveny ve výši 7 % přímých nákladů projektu (tj. součtu cen pořizovaných technologií zařazených do rozpočtových položek DHM, DNM a Služby)</w:t>
            </w:r>
          </w:p>
          <w:p w14:paraId="144A5D23" w14:textId="70A3DF14" w:rsidR="009C063B" w:rsidRDefault="009C063B" w:rsidP="00775C94">
            <w:pPr>
              <w:rPr>
                <w:rFonts w:cstheme="minorHAnsi"/>
                <w:b/>
              </w:rPr>
            </w:pPr>
          </w:p>
          <w:p w14:paraId="23666C31" w14:textId="77777777" w:rsidR="00D464AB" w:rsidRPr="003A125D" w:rsidRDefault="00D464AB" w:rsidP="00775C94">
            <w:pPr>
              <w:rPr>
                <w:rFonts w:cstheme="minorHAnsi"/>
                <w:b/>
              </w:rPr>
            </w:pPr>
          </w:p>
          <w:p w14:paraId="26DDDF7C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  <w:bCs/>
              </w:rPr>
              <w:t>Rozpočet projektu</w:t>
            </w:r>
          </w:p>
          <w:tbl>
            <w:tblPr>
              <w:tblStyle w:val="Mkatabulky"/>
              <w:tblW w:w="9388" w:type="dxa"/>
              <w:tblLook w:val="04A0" w:firstRow="1" w:lastRow="0" w:firstColumn="1" w:lastColumn="0" w:noHBand="0" w:noVBand="1"/>
            </w:tblPr>
            <w:tblGrid>
              <w:gridCol w:w="2150"/>
              <w:gridCol w:w="3694"/>
              <w:gridCol w:w="2410"/>
              <w:gridCol w:w="1134"/>
            </w:tblGrid>
            <w:tr w:rsidR="008420D0" w:rsidRPr="003A125D" w14:paraId="5D0A8A30" w14:textId="77777777" w:rsidTr="008420D0">
              <w:trPr>
                <w:trHeight w:val="567"/>
              </w:trPr>
              <w:tc>
                <w:tcPr>
                  <w:tcW w:w="2150" w:type="dxa"/>
                  <w:shd w:val="clear" w:color="auto" w:fill="D9D9D9" w:themeFill="background1" w:themeFillShade="D9"/>
                </w:tcPr>
                <w:p w14:paraId="5B6EF5C5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 xml:space="preserve">Kategorie </w:t>
                  </w:r>
                  <w:r w:rsidRPr="003A125D">
                    <w:rPr>
                      <w:rFonts w:cstheme="minorHAnsi"/>
                      <w:b/>
                    </w:rPr>
                    <w:br/>
                    <w:t>ZV</w:t>
                  </w:r>
                  <w:r w:rsidRPr="003A125D">
                    <w:rPr>
                      <w:rStyle w:val="Znakapoznpodarou"/>
                      <w:rFonts w:cstheme="minorHAnsi"/>
                    </w:rPr>
                    <w:footnoteReference w:id="1"/>
                  </w:r>
                </w:p>
                <w:p w14:paraId="510DD39D" w14:textId="218E863F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  <w:b/>
                    </w:rPr>
                  </w:pPr>
                  <w:r w:rsidRPr="00B970FB">
                    <w:rPr>
                      <w:rStyle w:val="normaltextrun"/>
                      <w:rFonts w:cstheme="minorHAnsi"/>
                    </w:rPr>
                    <w:t>(DHM/DNM/SLU/NN</w:t>
                  </w:r>
                  <w:r>
                    <w:rPr>
                      <w:rStyle w:val="normaltextrun"/>
                      <w:rFonts w:cstheme="minorHAnsi"/>
                    </w:rPr>
                    <w:t>)</w:t>
                  </w:r>
                </w:p>
              </w:tc>
              <w:tc>
                <w:tcPr>
                  <w:tcW w:w="3694" w:type="dxa"/>
                  <w:shd w:val="clear" w:color="auto" w:fill="D9D9D9" w:themeFill="background1" w:themeFillShade="D9"/>
                </w:tcPr>
                <w:p w14:paraId="2B540925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Název položky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14:paraId="6916DC6E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>cena v Kč</w:t>
                  </w:r>
                  <w:r w:rsidRPr="003A125D">
                    <w:rPr>
                      <w:rFonts w:cstheme="minorHAnsi"/>
                      <w:b/>
                    </w:rPr>
                    <w:br/>
                    <w:t>bez DPH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2"/>
                  </w:r>
                </w:p>
                <w:p w14:paraId="0626B6C8" w14:textId="2D13494B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Fonts w:ascii="Calibri" w:hAnsi="Calibri" w:cs="Calibri"/>
                      <w:b/>
                    </w:rPr>
                    <w:t>(v případě neplátce DPH Cena včetně DPH)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736B319F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Indikátor 24301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3"/>
                  </w:r>
                </w:p>
              </w:tc>
            </w:tr>
            <w:tr w:rsidR="008420D0" w:rsidRPr="003A125D" w14:paraId="738610EB" w14:textId="77777777" w:rsidTr="008420D0">
              <w:tc>
                <w:tcPr>
                  <w:tcW w:w="2150" w:type="dxa"/>
                  <w:shd w:val="clear" w:color="auto" w:fill="auto"/>
                </w:tcPr>
                <w:p w14:paraId="637805D2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463F29E8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B7B4B8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5630AD6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1829076" w14:textId="77777777" w:rsidTr="008420D0">
              <w:tc>
                <w:tcPr>
                  <w:tcW w:w="2150" w:type="dxa"/>
                  <w:shd w:val="clear" w:color="auto" w:fill="auto"/>
                </w:tcPr>
                <w:p w14:paraId="2BA226A1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7AD93B2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0DE4B5B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2DBF0D7D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B62F1B3" w14:textId="77777777" w:rsidTr="008420D0">
              <w:tc>
                <w:tcPr>
                  <w:tcW w:w="2150" w:type="dxa"/>
                  <w:shd w:val="clear" w:color="auto" w:fill="auto"/>
                </w:tcPr>
                <w:p w14:paraId="02F2C34E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680A4E5D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921983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4DBDC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769D0D3C" w14:textId="77777777" w:rsidTr="008420D0">
              <w:tc>
                <w:tcPr>
                  <w:tcW w:w="2150" w:type="dxa"/>
                  <w:shd w:val="clear" w:color="auto" w:fill="auto"/>
                </w:tcPr>
                <w:p w14:paraId="54CD245A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231BE67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6FEB5B0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6D064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34FF1C98" w14:textId="77777777" w:rsidTr="008420D0">
              <w:tc>
                <w:tcPr>
                  <w:tcW w:w="2150" w:type="dxa"/>
                  <w:shd w:val="clear" w:color="auto" w:fill="auto"/>
                </w:tcPr>
                <w:p w14:paraId="6D072C0D" w14:textId="7811C7C8" w:rsidR="008420D0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  <w:rFonts w:cstheme="minorHAnsi"/>
                    </w:rPr>
                    <w:t>NN</w:t>
                  </w:r>
                </w:p>
              </w:tc>
              <w:tc>
                <w:tcPr>
                  <w:tcW w:w="3694" w:type="dxa"/>
                  <w:shd w:val="clear" w:color="auto" w:fill="auto"/>
                </w:tcPr>
                <w:p w14:paraId="48A21919" w14:textId="2082CAEE" w:rsidR="008420D0" w:rsidRPr="003A125D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</w:rPr>
                    <w:t>Nepřímé náklady 7 % z přímých nákladů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6BD18F9B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0F3CABC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736CA209" w14:textId="77777777" w:rsidTr="001B341E">
              <w:tc>
                <w:tcPr>
                  <w:tcW w:w="5844" w:type="dxa"/>
                  <w:gridSpan w:val="2"/>
                  <w:shd w:val="clear" w:color="auto" w:fill="D0CECE" w:themeFill="background2" w:themeFillShade="E6"/>
                </w:tcPr>
                <w:p w14:paraId="0A03D789" w14:textId="72057B94" w:rsidR="001B341E" w:rsidRP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highlight w:val="lightGray"/>
                    </w:rPr>
                  </w:pPr>
                  <w:r w:rsidRPr="001B341E">
                    <w:rPr>
                      <w:rStyle w:val="normaltextrun"/>
                      <w:rFonts w:asciiTheme="majorHAnsi" w:hAnsiTheme="majorHAnsi" w:cstheme="majorBidi"/>
                      <w:b/>
                      <w:bCs/>
                      <w:highlight w:val="lightGray"/>
                    </w:rPr>
                    <w:t>Způsobilé výdaje celkem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50706A53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03ABDDE7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74AF5248" w14:textId="77777777" w:rsidTr="001B341E">
              <w:tc>
                <w:tcPr>
                  <w:tcW w:w="5844" w:type="dxa"/>
                  <w:gridSpan w:val="2"/>
                  <w:shd w:val="clear" w:color="auto" w:fill="D0CECE" w:themeFill="background2" w:themeFillShade="E6"/>
                </w:tcPr>
                <w:p w14:paraId="5806A6C9" w14:textId="44BA8147" w:rsidR="001B341E" w:rsidRP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rFonts w:asciiTheme="majorHAnsi" w:hAnsiTheme="majorHAnsi" w:cstheme="majorBidi"/>
                      <w:b/>
                      <w:bCs/>
                      <w:highlight w:val="lightGray"/>
                    </w:rPr>
                  </w:pPr>
                  <w:r w:rsidRPr="003A125D">
                    <w:rPr>
                      <w:rStyle w:val="normaltextrun"/>
                      <w:rFonts w:cstheme="minorHAnsi"/>
                    </w:rPr>
                    <w:t xml:space="preserve">                                                        z toho požadovaná dotace 50%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12394BE2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B20CEEE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3A81E83A" w14:textId="77777777" w:rsidTr="008420D0">
              <w:tc>
                <w:tcPr>
                  <w:tcW w:w="2150" w:type="dxa"/>
                  <w:shd w:val="clear" w:color="auto" w:fill="auto"/>
                </w:tcPr>
                <w:p w14:paraId="68ADB8F7" w14:textId="0F131A09" w:rsidR="001B341E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  <w:rFonts w:cstheme="minorHAnsi"/>
                    </w:rPr>
                    <w:t>Nezpůsobilé výdaje</w:t>
                  </w:r>
                </w:p>
              </w:tc>
              <w:tc>
                <w:tcPr>
                  <w:tcW w:w="3694" w:type="dxa"/>
                  <w:shd w:val="clear" w:color="auto" w:fill="auto"/>
                </w:tcPr>
                <w:p w14:paraId="6B9DBBDC" w14:textId="77777777" w:rsid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D3CE8DA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44BDA579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</w:tbl>
          <w:p w14:paraId="57E77381" w14:textId="77777777" w:rsidR="00927057" w:rsidRDefault="00927057" w:rsidP="00775C94">
            <w:pPr>
              <w:rPr>
                <w:rFonts w:cstheme="minorHAnsi"/>
                <w:b/>
              </w:rPr>
            </w:pPr>
          </w:p>
          <w:p w14:paraId="39FFD637" w14:textId="77777777" w:rsidR="001B341E" w:rsidRDefault="001B341E" w:rsidP="001B341E">
            <w:pPr>
              <w:spacing w:line="276" w:lineRule="auto"/>
              <w:jc w:val="both"/>
              <w:rPr>
                <w:rStyle w:val="normaltextrun"/>
                <w:i/>
                <w:iCs/>
              </w:rPr>
            </w:pPr>
            <w:r w:rsidRPr="003A1051">
              <w:rPr>
                <w:rStyle w:val="normaltextrun"/>
                <w:i/>
                <w:iCs/>
              </w:rPr>
              <w:t xml:space="preserve">Poznámka: </w:t>
            </w:r>
          </w:p>
          <w:p w14:paraId="26C9DEF6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>Kategorie způsobilých výdajů: dlouhodobý hmotný majetek, dlouhodobý nehmotný majetek, služby, nepřímé náklady</w:t>
            </w:r>
          </w:p>
          <w:p w14:paraId="297B5B2F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7AD349B3">
              <w:rPr>
                <w:i/>
                <w:iCs/>
              </w:rPr>
              <w:t>Nutno dbát limitů dlouhodobého hmotného majetku – 80 tis. Kč (jinak je nezbytné upravit vnitropodnikovou směrnicí, kterou je následně třeba doložit)</w:t>
            </w:r>
          </w:p>
          <w:p w14:paraId="7C65EF6A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 xml:space="preserve">Do pořizovací ceny </w:t>
            </w:r>
            <w:r w:rsidRPr="003A1051">
              <w:rPr>
                <w:b/>
                <w:bCs/>
                <w:i/>
                <w:iCs/>
              </w:rPr>
              <w:t>lze</w:t>
            </w:r>
            <w:r w:rsidRPr="003A1051">
              <w:rPr>
                <w:i/>
                <w:iCs/>
              </w:rPr>
              <w:t xml:space="preserve"> zahrnout výdaje dle § 47 odst. 1) vyhlášky č. 500/2002 Sb. – </w:t>
            </w:r>
            <w:proofErr w:type="spellStart"/>
            <w:r w:rsidRPr="003A1051">
              <w:rPr>
                <w:i/>
                <w:iCs/>
              </w:rPr>
              <w:t>např</w:t>
            </w:r>
            <w:proofErr w:type="spellEnd"/>
            <w:r w:rsidRPr="003A1051">
              <w:rPr>
                <w:i/>
                <w:iCs/>
              </w:rPr>
              <w:t>: doprava, instalace,</w:t>
            </w:r>
            <w:r>
              <w:rPr>
                <w:i/>
                <w:iCs/>
              </w:rPr>
              <w:t xml:space="preserve"> </w:t>
            </w:r>
            <w:r w:rsidRPr="003A1051">
              <w:rPr>
                <w:i/>
                <w:iCs/>
              </w:rPr>
              <w:t>ale i SW, který je pevně vázán na konkrétní stroj/HW</w:t>
            </w:r>
          </w:p>
          <w:p w14:paraId="6D9EB170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 xml:space="preserve">Do pořizovací ceny </w:t>
            </w:r>
            <w:r w:rsidRPr="003A1051">
              <w:rPr>
                <w:b/>
                <w:bCs/>
                <w:i/>
                <w:iCs/>
              </w:rPr>
              <w:t>nelze</w:t>
            </w:r>
            <w:r w:rsidRPr="003A1051">
              <w:rPr>
                <w:i/>
                <w:iCs/>
              </w:rPr>
              <w:t xml:space="preserve"> zahrnout výdaje dle § 47 odst. 2) vyhlášky č. 500/2002 Sb. – např. kurzové rozdíly, smluvní pokuty a úroky z prodlení, </w:t>
            </w:r>
            <w:r w:rsidRPr="003A1051">
              <w:rPr>
                <w:i/>
                <w:iCs/>
                <w:u w:val="single"/>
              </w:rPr>
              <w:t>náklady na zaškolení pracovníků</w:t>
            </w:r>
            <w:r w:rsidRPr="003A1051">
              <w:rPr>
                <w:i/>
                <w:iCs/>
              </w:rPr>
              <w:t>, náklady na vybavení pořizovaného DHM zásobami, …</w:t>
            </w:r>
          </w:p>
          <w:p w14:paraId="7C0A004F" w14:textId="77777777" w:rsidR="001B341E" w:rsidRPr="003A1051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>Zatřídění výdajů do rozpočtových položek je vždy plně na zodpovědnosti žadatele/příjemce</w:t>
            </w:r>
          </w:p>
          <w:p w14:paraId="664355AD" w14:textId="369B8BB2" w:rsidR="001B341E" w:rsidRPr="003A125D" w:rsidRDefault="001B341E" w:rsidP="00775C94">
            <w:pPr>
              <w:rPr>
                <w:rFonts w:cstheme="minorHAnsi"/>
                <w:b/>
              </w:rPr>
            </w:pPr>
          </w:p>
        </w:tc>
      </w:tr>
    </w:tbl>
    <w:p w14:paraId="1A965116" w14:textId="77777777" w:rsidR="004E783A" w:rsidRPr="003A125D" w:rsidRDefault="004E783A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75111D3D" w14:textId="77777777" w:rsidTr="00775C94">
        <w:tc>
          <w:tcPr>
            <w:tcW w:w="9639" w:type="dxa"/>
            <w:vAlign w:val="center"/>
          </w:tcPr>
          <w:p w14:paraId="20DC337E" w14:textId="77777777" w:rsidR="009C063B" w:rsidRPr="003A125D" w:rsidRDefault="009C063B" w:rsidP="009C063B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3.3. </w:t>
            </w:r>
            <w:r w:rsidRPr="003A125D">
              <w:rPr>
                <w:rFonts w:cstheme="minorHAnsi"/>
                <w:b/>
                <w:bCs/>
              </w:rPr>
              <w:t>Místo realizace projektu</w:t>
            </w:r>
          </w:p>
        </w:tc>
      </w:tr>
      <w:tr w:rsidR="009C063B" w:rsidRPr="003A125D" w14:paraId="1B4D5560" w14:textId="77777777" w:rsidTr="00775C94">
        <w:tc>
          <w:tcPr>
            <w:tcW w:w="9639" w:type="dxa"/>
            <w:vAlign w:val="center"/>
          </w:tcPr>
          <w:p w14:paraId="7DF4E37C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596" w:type="dxa"/>
              <w:tblLook w:val="04A0" w:firstRow="1" w:lastRow="0" w:firstColumn="1" w:lastColumn="0" w:noHBand="0" w:noVBand="1"/>
            </w:tblPr>
            <w:tblGrid>
              <w:gridCol w:w="2410"/>
              <w:gridCol w:w="5103"/>
            </w:tblGrid>
            <w:tr w:rsidR="009C063B" w:rsidRPr="003A125D" w14:paraId="0AB0667D" w14:textId="77777777" w:rsidTr="009C063B">
              <w:tc>
                <w:tcPr>
                  <w:tcW w:w="2410" w:type="dxa"/>
                </w:tcPr>
                <w:p w14:paraId="54E7AFBB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 xml:space="preserve">Adresa </w:t>
                  </w:r>
                </w:p>
              </w:tc>
              <w:tc>
                <w:tcPr>
                  <w:tcW w:w="5103" w:type="dxa"/>
                </w:tcPr>
                <w:p w14:paraId="44FB30F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505CB541" w14:textId="77777777" w:rsidTr="009C063B">
              <w:tc>
                <w:tcPr>
                  <w:tcW w:w="2410" w:type="dxa"/>
                </w:tcPr>
                <w:p w14:paraId="5D8C92C0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Obec / místní část</w:t>
                  </w:r>
                </w:p>
              </w:tc>
              <w:tc>
                <w:tcPr>
                  <w:tcW w:w="5103" w:type="dxa"/>
                </w:tcPr>
                <w:p w14:paraId="1DA6542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614ADE9C" w14:textId="77777777" w:rsidTr="009C063B">
              <w:tc>
                <w:tcPr>
                  <w:tcW w:w="2410" w:type="dxa"/>
                </w:tcPr>
                <w:p w14:paraId="1ECB32B1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Katastrální území</w:t>
                  </w:r>
                </w:p>
              </w:tc>
              <w:tc>
                <w:tcPr>
                  <w:tcW w:w="5103" w:type="dxa"/>
                </w:tcPr>
                <w:p w14:paraId="3041E394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0D5517E2" w14:textId="77777777" w:rsidTr="009C063B">
              <w:tc>
                <w:tcPr>
                  <w:tcW w:w="2410" w:type="dxa"/>
                </w:tcPr>
                <w:p w14:paraId="3B3D8D5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Parcelní číslo</w:t>
                  </w:r>
                </w:p>
              </w:tc>
              <w:tc>
                <w:tcPr>
                  <w:tcW w:w="5103" w:type="dxa"/>
                </w:tcPr>
                <w:p w14:paraId="722B00A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42C6D796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E1831B3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4E11D2A" w14:textId="533F34EC" w:rsidR="009C063B" w:rsidRDefault="009C063B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441F115B" w14:textId="77777777" w:rsidTr="00775C94">
        <w:tc>
          <w:tcPr>
            <w:tcW w:w="9639" w:type="dxa"/>
            <w:vAlign w:val="center"/>
          </w:tcPr>
          <w:p w14:paraId="26649172" w14:textId="77777777" w:rsidR="009C063B" w:rsidRPr="003A125D" w:rsidRDefault="009C063B" w:rsidP="009C063B">
            <w:pPr>
              <w:rPr>
                <w:rFonts w:cstheme="minorHAnsi"/>
              </w:rPr>
            </w:pPr>
            <w:bookmarkStart w:id="0" w:name="_GoBack"/>
            <w:bookmarkEnd w:id="0"/>
            <w:r w:rsidRPr="003A125D">
              <w:rPr>
                <w:rFonts w:cstheme="minorHAnsi"/>
                <w:b/>
              </w:rPr>
              <w:t xml:space="preserve">3.4. </w:t>
            </w:r>
            <w:r w:rsidRPr="003A125D">
              <w:rPr>
                <w:rFonts w:cstheme="minorHAnsi"/>
                <w:b/>
                <w:bCs/>
              </w:rPr>
              <w:t>Harmonogram projektu</w:t>
            </w:r>
          </w:p>
        </w:tc>
      </w:tr>
      <w:tr w:rsidR="009C063B" w:rsidRPr="003A125D" w14:paraId="253AF521" w14:textId="77777777" w:rsidTr="00775C94">
        <w:tc>
          <w:tcPr>
            <w:tcW w:w="9639" w:type="dxa"/>
            <w:vAlign w:val="center"/>
          </w:tcPr>
          <w:p w14:paraId="31126E5D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169" w:type="dxa"/>
              <w:tblLook w:val="04A0" w:firstRow="1" w:lastRow="0" w:firstColumn="1" w:lastColumn="0" w:noHBand="0" w:noVBand="1"/>
            </w:tblPr>
            <w:tblGrid>
              <w:gridCol w:w="4113"/>
              <w:gridCol w:w="4817"/>
            </w:tblGrid>
            <w:tr w:rsidR="009C063B" w:rsidRPr="003A125D" w14:paraId="63106656" w14:textId="77777777" w:rsidTr="00D464AB">
              <w:tc>
                <w:tcPr>
                  <w:tcW w:w="4113" w:type="dxa"/>
                </w:tcPr>
                <w:p w14:paraId="617B5D46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Zahájení realizace projektu</w:t>
                  </w:r>
                </w:p>
              </w:tc>
              <w:tc>
                <w:tcPr>
                  <w:tcW w:w="4817" w:type="dxa"/>
                </w:tcPr>
                <w:p w14:paraId="2DE403A5" w14:textId="253910AA" w:rsidR="009C063B" w:rsidRPr="00D464AB" w:rsidRDefault="001B341E" w:rsidP="00775C94">
                  <w:pPr>
                    <w:rPr>
                      <w:rFonts w:cstheme="minorHAnsi"/>
                      <w:i/>
                    </w:rPr>
                  </w:pPr>
                  <w:r w:rsidRPr="00D464AB">
                    <w:rPr>
                      <w:rFonts w:ascii="Calibri" w:hAnsi="Calibri" w:cs="Calibri"/>
                      <w:i/>
                    </w:rPr>
                    <w:t>odpovídá datu uvedenému v Žádosti o podporu v systému ISKP21+</w:t>
                  </w:r>
                </w:p>
              </w:tc>
            </w:tr>
            <w:tr w:rsidR="009C063B" w:rsidRPr="003A125D" w14:paraId="2B65D1FF" w14:textId="77777777" w:rsidTr="00D464AB">
              <w:tc>
                <w:tcPr>
                  <w:tcW w:w="4113" w:type="dxa"/>
                </w:tcPr>
                <w:p w14:paraId="751DA1A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Ukončení realizace projektu</w:t>
                  </w:r>
                </w:p>
              </w:tc>
              <w:tc>
                <w:tcPr>
                  <w:tcW w:w="4817" w:type="dxa"/>
                </w:tcPr>
                <w:p w14:paraId="62431CD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49E398E2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16287F21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BE93A62" w14:textId="77777777" w:rsidR="009C063B" w:rsidRPr="003A125D" w:rsidRDefault="009C063B">
      <w:pPr>
        <w:rPr>
          <w:rFonts w:cstheme="minorHAnsi"/>
        </w:rPr>
      </w:pPr>
    </w:p>
    <w:p w14:paraId="24F4B97F" w14:textId="42A6444E" w:rsidR="3F00E806" w:rsidRPr="003A125D" w:rsidRDefault="3F00E806" w:rsidP="64849749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4. Věcné hodnocení projektového záměru</w:t>
      </w:r>
    </w:p>
    <w:p w14:paraId="7F973747" w14:textId="4ACCE838" w:rsidR="00C816D6" w:rsidRPr="003A125D" w:rsidRDefault="00C816D6" w:rsidP="64849749">
      <w:pPr>
        <w:rPr>
          <w:rFonts w:cstheme="minorHAnsi"/>
          <w:bCs/>
          <w:i/>
        </w:rPr>
      </w:pPr>
      <w:r w:rsidRPr="003A125D">
        <w:rPr>
          <w:rFonts w:cstheme="minorHAnsi"/>
          <w:bCs/>
          <w:i/>
        </w:rPr>
        <w:t>Relevantní odpověď označte např. křížkem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64849749" w:rsidRPr="003A125D" w14:paraId="3C6F5C5C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BE4444C" w14:textId="3AA26D2C" w:rsidR="0ECFF83A" w:rsidRPr="003A125D" w:rsidRDefault="0ECFF83A" w:rsidP="64849749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cstheme="minorHAnsi"/>
                <w:b/>
                <w:bCs/>
              </w:rPr>
              <w:t xml:space="preserve">VH1:  </w:t>
            </w:r>
            <w:proofErr w:type="spellStart"/>
            <w:r w:rsidRPr="003A125D">
              <w:rPr>
                <w:rFonts w:cstheme="minorHAnsi"/>
                <w:b/>
                <w:bCs/>
              </w:rPr>
              <w:t>Prvožadatel</w:t>
            </w:r>
            <w:proofErr w:type="spellEnd"/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OP PIK, OP TAK</w:t>
            </w:r>
          </w:p>
        </w:tc>
      </w:tr>
      <w:tr w:rsidR="64849749" w:rsidRPr="003A125D" w14:paraId="7DE41764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00F8AC6" w14:textId="77777777" w:rsidR="00C816D6" w:rsidRPr="003A125D" w:rsidRDefault="00C816D6" w:rsidP="64849749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2E370A77" w14:textId="525B0442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>Žadateli  bylo / nebylo</w:t>
            </w:r>
            <w:r w:rsidR="00E10C2B" w:rsidRPr="003A125D">
              <w:rPr>
                <w:rFonts w:eastAsia="Calibri" w:cstheme="minorHAnsi"/>
              </w:rPr>
              <w:t>*</w:t>
            </w:r>
            <w:r w:rsidRPr="003A125D">
              <w:rPr>
                <w:rFonts w:eastAsia="Calibri" w:cstheme="minorHAnsi"/>
              </w:rPr>
              <w:t xml:space="preserve"> ke dni podání hodnoceného Projektového záměru vydáno Rozhodnutí o poskytnutí dotace v </w:t>
            </w:r>
            <w:proofErr w:type="gramStart"/>
            <w:r w:rsidRPr="003A125D">
              <w:rPr>
                <w:rFonts w:eastAsia="Calibri" w:cstheme="minorHAnsi"/>
              </w:rPr>
              <w:t>OP</w:t>
            </w:r>
            <w:proofErr w:type="gramEnd"/>
            <w:r w:rsidRPr="003A125D">
              <w:rPr>
                <w:rFonts w:eastAsia="Calibri" w:cstheme="minorHAnsi"/>
              </w:rPr>
              <w:t xml:space="preserve"> PIK 2014-2020.</w:t>
            </w:r>
          </w:p>
          <w:p w14:paraId="1DD97EAD" w14:textId="16F54120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 xml:space="preserve"> </w:t>
            </w:r>
          </w:p>
          <w:p w14:paraId="347B6FBE" w14:textId="6F9AEB76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>Žadateli bylo / nebylo</w:t>
            </w:r>
            <w:r w:rsidR="00E10C2B" w:rsidRPr="003A125D">
              <w:rPr>
                <w:rFonts w:eastAsia="Calibri" w:cstheme="minorHAnsi"/>
              </w:rPr>
              <w:t xml:space="preserve">* </w:t>
            </w:r>
            <w:r w:rsidRPr="003A125D">
              <w:rPr>
                <w:rFonts w:eastAsia="Calibri" w:cstheme="minorHAnsi"/>
              </w:rPr>
              <w:t xml:space="preserve">ke dni podání hodnoceného Projektového záměru vydáno Rozhodnutí o poskytnutí dotace v </w:t>
            </w:r>
            <w:proofErr w:type="gramStart"/>
            <w:r w:rsidRPr="003A125D">
              <w:rPr>
                <w:rFonts w:eastAsia="Calibri" w:cstheme="minorHAnsi"/>
              </w:rPr>
              <w:t>OP</w:t>
            </w:r>
            <w:proofErr w:type="gramEnd"/>
            <w:r w:rsidRPr="003A125D">
              <w:rPr>
                <w:rFonts w:eastAsia="Calibri" w:cstheme="minorHAnsi"/>
              </w:rPr>
              <w:t xml:space="preserve"> TAK 2021-2027</w:t>
            </w:r>
            <w:r w:rsidR="009821D2">
              <w:rPr>
                <w:rFonts w:eastAsia="Calibri" w:cstheme="minorHAnsi"/>
              </w:rPr>
              <w:t>.</w:t>
            </w:r>
          </w:p>
          <w:p w14:paraId="22998E59" w14:textId="77777777" w:rsidR="64849749" w:rsidRPr="003A125D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  <w:r w:rsidRPr="003A125D">
              <w:rPr>
                <w:rFonts w:eastAsia="Calibri" w:cstheme="minorHAnsi"/>
                <w:i/>
              </w:rPr>
              <w:t>*Nehodící se škrtněte</w:t>
            </w:r>
          </w:p>
          <w:p w14:paraId="54DEA078" w14:textId="6BC2934B" w:rsidR="00E10C2B" w:rsidRPr="003A125D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</w:p>
        </w:tc>
      </w:tr>
      <w:tr w:rsidR="64849749" w:rsidRPr="003A125D" w14:paraId="77213F81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5D64E60B" w14:textId="4B1F94E1" w:rsidR="53BBB8DA" w:rsidRPr="003A125D" w:rsidRDefault="53BBB8DA" w:rsidP="64849749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cstheme="minorHAnsi"/>
                <w:b/>
                <w:bCs/>
              </w:rPr>
              <w:t>VH2:</w:t>
            </w:r>
            <w:r w:rsidRPr="003A125D">
              <w:rPr>
                <w:rFonts w:cstheme="minorHAnsi"/>
              </w:rPr>
              <w:t xml:space="preserve"> </w:t>
            </w:r>
            <w:r w:rsidR="6496A7B2" w:rsidRPr="003A125D">
              <w:rPr>
                <w:rFonts w:eastAsia="Calibri" w:cstheme="minorHAnsi"/>
                <w:b/>
                <w:bCs/>
                <w:color w:val="000000" w:themeColor="text1"/>
              </w:rPr>
              <w:t>Finanční náročnost projektu</w:t>
            </w:r>
          </w:p>
        </w:tc>
      </w:tr>
      <w:tr w:rsidR="64849749" w:rsidRPr="003A125D" w14:paraId="1DE4682E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09E2EA0D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7709F360" w14:textId="6139A786" w:rsidR="0396B305" w:rsidRPr="003A125D" w:rsidRDefault="0396B305" w:rsidP="64849749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Dle ú</w:t>
            </w:r>
            <w:r w:rsidR="3566EBCC" w:rsidRPr="003A125D">
              <w:rPr>
                <w:rFonts w:cstheme="minorHAnsi"/>
              </w:rPr>
              <w:t>daj</w:t>
            </w:r>
            <w:r w:rsidR="76FDBFE2" w:rsidRPr="003A125D">
              <w:rPr>
                <w:rFonts w:cstheme="minorHAnsi"/>
              </w:rPr>
              <w:t>ů</w:t>
            </w:r>
            <w:r w:rsidR="3566EBCC" w:rsidRPr="003A125D">
              <w:rPr>
                <w:rFonts w:cstheme="minorHAnsi"/>
              </w:rPr>
              <w:t xml:space="preserve"> v kap. 3.2.</w:t>
            </w:r>
            <w:r w:rsidR="581757E5" w:rsidRPr="003A125D">
              <w:rPr>
                <w:rFonts w:cstheme="minorHAnsi"/>
              </w:rPr>
              <w:t>: …......................</w:t>
            </w:r>
          </w:p>
          <w:p w14:paraId="7BDC9F5C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66005F6A" w14:textId="77777777" w:rsidR="003A125D" w:rsidRPr="003A125D" w:rsidRDefault="00240AF9" w:rsidP="003A125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="003A125D" w:rsidRPr="003A125D">
              <w:rPr>
                <w:rFonts w:cstheme="minorHAnsi"/>
              </w:rPr>
              <w:t xml:space="preserve">   způsobilé výdaje projektu, ze kterých je stanovena dotace, ke dni podání projektového záměru jsou ve výši do 1.000.000,- Kč (přímé náklady)</w:t>
            </w:r>
          </w:p>
          <w:p w14:paraId="50063344" w14:textId="44562696" w:rsidR="07F09697" w:rsidRPr="003A125D" w:rsidRDefault="00240AF9" w:rsidP="64849749">
            <w:pPr>
              <w:rPr>
                <w:rFonts w:eastAsia="Calibri" w:cstheme="minorHAnsi"/>
                <w:color w:val="000000" w:themeColor="text1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="07F09697" w:rsidRPr="003A125D">
              <w:rPr>
                <w:rFonts w:cstheme="minorHAnsi"/>
              </w:rPr>
              <w:t xml:space="preserve">   </w:t>
            </w:r>
            <w:r w:rsidR="003A125D" w:rsidRPr="003A125D">
              <w:rPr>
                <w:rFonts w:cstheme="minorHAnsi"/>
              </w:rPr>
              <w:t>způsobilé výdaje projektu, ze kterých je stanovena dotace, ke dni podání projektového záměru jsou ve výši 1 000 001,- Kč – 2 000 000,- Kč (přímé náklady)</w:t>
            </w:r>
            <w:r w:rsidR="3136B7BD" w:rsidRPr="003A125D">
              <w:rPr>
                <w:rFonts w:eastAsia="Calibri" w:cstheme="minorHAnsi"/>
                <w:color w:val="000000" w:themeColor="text1"/>
              </w:rPr>
              <w:t>.</w:t>
            </w:r>
          </w:p>
          <w:p w14:paraId="4EA364DF" w14:textId="7ED05898" w:rsidR="003A125D" w:rsidRPr="003A125D" w:rsidRDefault="003A125D" w:rsidP="003A125D">
            <w:pPr>
              <w:rPr>
                <w:rFonts w:eastAsia="Calibri" w:cstheme="minorHAnsi"/>
                <w:color w:val="000000" w:themeColor="text1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Pr="003A125D">
              <w:rPr>
                <w:rFonts w:cstheme="minorHAnsi"/>
              </w:rPr>
              <w:t xml:space="preserve">   způsobilé výdaje projektu, ze kterých je stanovena dotace, ke dni podání projektového záměru jsou ve výši nad 2 000 000,- Kč (přímé náklady)</w:t>
            </w:r>
          </w:p>
          <w:p w14:paraId="381311EC" w14:textId="77777777" w:rsidR="003A125D" w:rsidRPr="003A125D" w:rsidRDefault="003A125D" w:rsidP="64849749">
            <w:pPr>
              <w:rPr>
                <w:rFonts w:eastAsia="Calibri" w:cstheme="minorHAnsi"/>
                <w:color w:val="000000" w:themeColor="text1"/>
              </w:rPr>
            </w:pPr>
          </w:p>
          <w:p w14:paraId="5B8BB3F8" w14:textId="48110554" w:rsidR="00C816D6" w:rsidRPr="003A125D" w:rsidRDefault="00C816D6" w:rsidP="64849749">
            <w:pPr>
              <w:rPr>
                <w:rFonts w:cstheme="minorHAnsi"/>
              </w:rPr>
            </w:pPr>
          </w:p>
        </w:tc>
      </w:tr>
      <w:tr w:rsidR="64849749" w:rsidRPr="003A125D" w14:paraId="393B7DAE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88752CA" w14:textId="641A5D3D" w:rsidR="370581C6" w:rsidRPr="003A125D" w:rsidRDefault="370581C6" w:rsidP="003A125D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>VH3:</w:t>
            </w:r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Velikost podniku</w:t>
            </w:r>
          </w:p>
        </w:tc>
      </w:tr>
      <w:tr w:rsidR="64849749" w:rsidRPr="003A125D" w14:paraId="0A9E70BC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7153C60F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733F5C1A" w14:textId="5F033E59" w:rsidR="003A125D" w:rsidRPr="003A125D" w:rsidRDefault="003A125D" w:rsidP="003A125D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3A125D">
              <w:rPr>
                <w:rFonts w:cstheme="minorHAnsi"/>
              </w:rPr>
              <w:t>Žadatel k 31. 12. předešlého roku splňoval podmínky kategorie: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cstheme="minorHAnsi"/>
              </w:rPr>
              <w:t xml:space="preserve">   mikro nebo malého podniku (méně než 50 zaměstnanců a roční obrat do 10 mil. EUR)/ 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cstheme="minorHAnsi"/>
              </w:rPr>
              <w:t xml:space="preserve">   středního podniku (do 250 zaměstnanců a ročního obratu 43 mil. EUR/ 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cstheme="minorHAnsi"/>
              </w:rPr>
              <w:t xml:space="preserve">   ostatní žadatelé </w:t>
            </w:r>
            <w:r w:rsidRPr="003A125D">
              <w:rPr>
                <w:rFonts w:cstheme="minorHAnsi"/>
              </w:rPr>
              <w:br/>
            </w:r>
          </w:p>
          <w:p w14:paraId="60BD54F1" w14:textId="77777777" w:rsidR="003A125D" w:rsidRPr="003A125D" w:rsidRDefault="003A125D" w:rsidP="003A125D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Údaje vyplňujte včetně údajů za </w:t>
            </w:r>
            <w:r w:rsidRPr="003A125D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partnerské a propojené podniky!!!</w:t>
            </w:r>
          </w:p>
          <w:p w14:paraId="5A70995C" w14:textId="189F22C1" w:rsidR="003A125D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</w:rPr>
              <w:t xml:space="preserve"> </w:t>
            </w:r>
          </w:p>
          <w:p w14:paraId="2C050D26" w14:textId="58D625C6" w:rsidR="00D464AB" w:rsidRDefault="00D464AB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2A73F4E6" w14:textId="3D86D879" w:rsidR="00D464AB" w:rsidRDefault="00D464AB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792B6748" w14:textId="11262062" w:rsidR="00D464AB" w:rsidRDefault="00D464AB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7EB50060" w14:textId="00DC6C99" w:rsidR="00D464AB" w:rsidRDefault="00D464AB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233ED7AA" w14:textId="77777777" w:rsidR="00D464AB" w:rsidRPr="003A125D" w:rsidRDefault="00D464AB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056F15AA" w14:textId="77777777" w:rsidR="003A125D" w:rsidRPr="003A125D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</w:rPr>
              <w:lastRenderedPageBreak/>
              <w:t>Seznam propojených a partnerských podniků žadatele:</w:t>
            </w:r>
          </w:p>
          <w:p w14:paraId="119ECAF1" w14:textId="77777777" w:rsidR="003A125D" w:rsidRPr="003A125D" w:rsidRDefault="003A125D" w:rsidP="003A125D">
            <w:pPr>
              <w:spacing w:line="276" w:lineRule="auto"/>
              <w:jc w:val="both"/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166" w:type="dxa"/>
              <w:tblLook w:val="04A0" w:firstRow="1" w:lastRow="0" w:firstColumn="1" w:lastColumn="0" w:noHBand="0" w:noVBand="1"/>
            </w:tblPr>
            <w:tblGrid>
              <w:gridCol w:w="3691"/>
              <w:gridCol w:w="880"/>
              <w:gridCol w:w="1724"/>
              <w:gridCol w:w="2199"/>
            </w:tblGrid>
            <w:tr w:rsidR="003A125D" w:rsidRPr="003A125D" w14:paraId="44097E48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13DC2B29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Název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007092CC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IČ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79BC59D9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 xml:space="preserve">počet </w:t>
                  </w:r>
                  <w:r w:rsidRPr="003A125D">
                    <w:rPr>
                      <w:rFonts w:cstheme="minorHAnsi"/>
                    </w:rPr>
                    <w:br/>
                  </w:r>
                  <w:r w:rsidRPr="003A125D">
                    <w:rPr>
                      <w:rFonts w:eastAsia="Calibri" w:cstheme="minorHAnsi"/>
                      <w:b/>
                      <w:bCs/>
                    </w:rPr>
                    <w:t>zaměstnanců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49CFCD73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obrat</w:t>
                  </w:r>
                </w:p>
              </w:tc>
            </w:tr>
            <w:tr w:rsidR="003A125D" w:rsidRPr="003A125D" w14:paraId="45400BAD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B3E7144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58C00C3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706287C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24BE940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3A125D" w14:paraId="1504F8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50CB401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3626122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3515DD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F94A82F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3A125D" w14:paraId="4CF145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7AB68B05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80031FB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A8A4B11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66E9FB2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2B071AAC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EFCB2C7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F635649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F1E7C4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B551B5A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2555ED23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0A85035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419C729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2BFA5BCB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EA043CD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3B2A53B4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7509C26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0A832990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4DE1EED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8554AFB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</w:tbl>
          <w:p w14:paraId="01CE1FDB" w14:textId="682F151F" w:rsidR="00C816D6" w:rsidRPr="003A125D" w:rsidRDefault="00C816D6" w:rsidP="64849749">
            <w:pPr>
              <w:rPr>
                <w:rFonts w:cstheme="minorHAnsi"/>
              </w:rPr>
            </w:pPr>
          </w:p>
        </w:tc>
      </w:tr>
      <w:tr w:rsidR="64849749" w:rsidRPr="003A125D" w14:paraId="36B47E84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B4D3C14" w14:textId="0C34CBE4" w:rsidR="1268BAF1" w:rsidRPr="003A125D" w:rsidRDefault="1268BAF1" w:rsidP="00D022CE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lastRenderedPageBreak/>
              <w:t xml:space="preserve">VH4: </w:t>
            </w:r>
            <w:proofErr w:type="gramStart"/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Sídlo </w:t>
            </w:r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>a nebo provozovna</w:t>
            </w:r>
            <w:proofErr w:type="gramEnd"/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</w:t>
            </w: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žadatele je na území MAS </w:t>
            </w:r>
            <w:r w:rsidR="00D022CE" w:rsidRPr="003A125D">
              <w:rPr>
                <w:rFonts w:eastAsia="Calibri" w:cstheme="minorHAnsi"/>
                <w:b/>
                <w:bCs/>
                <w:color w:val="000000" w:themeColor="text1"/>
              </w:rPr>
              <w:t>Střední Haná</w:t>
            </w:r>
          </w:p>
        </w:tc>
      </w:tr>
      <w:tr w:rsidR="64849749" w:rsidRPr="003A125D" w14:paraId="0795601B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F85A248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52E2547E" w14:textId="6720C552" w:rsidR="1268BAF1" w:rsidRDefault="1268BAF1" w:rsidP="64849749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Uveďte sídlo žadatele dle skutečnosti:</w:t>
            </w:r>
            <w:r w:rsidR="313A3523" w:rsidRPr="003A125D">
              <w:rPr>
                <w:rFonts w:cstheme="minorHAnsi"/>
              </w:rPr>
              <w:t xml:space="preserve"> .................................</w:t>
            </w:r>
          </w:p>
          <w:p w14:paraId="6F3EB719" w14:textId="77777777" w:rsidR="00BF5AB7" w:rsidRPr="003A125D" w:rsidRDefault="00BF5AB7" w:rsidP="64849749">
            <w:pPr>
              <w:rPr>
                <w:rFonts w:cstheme="minorHAnsi"/>
              </w:rPr>
            </w:pPr>
          </w:p>
          <w:p w14:paraId="2E3FE51D" w14:textId="77777777" w:rsidR="00C816D6" w:rsidRPr="003A125D" w:rsidRDefault="003A125D" w:rsidP="003A125D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Uveďte provozovnu žadatele dle skutečnosti: .................................</w:t>
            </w:r>
          </w:p>
          <w:p w14:paraId="1CC86622" w14:textId="6C770D23" w:rsidR="003A125D" w:rsidRPr="003A125D" w:rsidRDefault="003A125D" w:rsidP="003A125D">
            <w:pPr>
              <w:rPr>
                <w:rFonts w:cstheme="minorHAnsi"/>
              </w:rPr>
            </w:pPr>
          </w:p>
        </w:tc>
      </w:tr>
    </w:tbl>
    <w:p w14:paraId="0BD55432" w14:textId="2668F35C" w:rsidR="64849749" w:rsidRPr="003A125D" w:rsidRDefault="64849749" w:rsidP="64849749">
      <w:pPr>
        <w:rPr>
          <w:rFonts w:cstheme="minorHAnsi"/>
        </w:rPr>
      </w:pPr>
    </w:p>
    <w:p w14:paraId="1A12108B" w14:textId="77777777" w:rsidR="00C6303F" w:rsidRPr="003A125D" w:rsidRDefault="00C6303F" w:rsidP="64849749">
      <w:pPr>
        <w:rPr>
          <w:rFonts w:cstheme="minorHAnsi"/>
        </w:rPr>
      </w:pPr>
    </w:p>
    <w:p w14:paraId="6B22A08A" w14:textId="77777777" w:rsidR="00C6303F" w:rsidRPr="003A125D" w:rsidRDefault="00C6303F" w:rsidP="00C6303F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C6303F" w:rsidRPr="003A125D" w14:paraId="6F5DFB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2A75C7A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>Místo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379B694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261E6E8F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03946505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</w:rPr>
            </w:pPr>
            <w:r w:rsidRPr="003A125D">
              <w:rPr>
                <w:rFonts w:cstheme="minorHAnsi"/>
              </w:rPr>
              <w:t>Jméno a příjmení statutárního zástupce/pověřené osoby: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EF41D8C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529465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78843099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 xml:space="preserve">podpis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24956D2" w14:textId="119ED416" w:rsidR="00C6303F" w:rsidRPr="003A125D" w:rsidRDefault="00C6303F" w:rsidP="00F81303">
            <w:pPr>
              <w:spacing w:after="0" w:line="240" w:lineRule="auto"/>
              <w:rPr>
                <w:rFonts w:cstheme="minorHAnsi"/>
                <w:bCs/>
                <w:i/>
              </w:rPr>
            </w:pPr>
            <w:r w:rsidRPr="003A125D">
              <w:rPr>
                <w:rFonts w:cstheme="minorHAnsi"/>
                <w:bCs/>
                <w:i/>
              </w:rPr>
              <w:t xml:space="preserve">Elektronicky </w:t>
            </w:r>
            <w:r w:rsidR="00F81303" w:rsidRPr="003A125D">
              <w:rPr>
                <w:rFonts w:cstheme="minorHAnsi"/>
                <w:bCs/>
                <w:i/>
              </w:rPr>
              <w:t>podepište</w:t>
            </w:r>
          </w:p>
        </w:tc>
      </w:tr>
      <w:tr w:rsidR="00C6303F" w:rsidRPr="003A125D" w14:paraId="155FE075" w14:textId="77777777" w:rsidTr="00775C94">
        <w:trPr>
          <w:trHeight w:val="255"/>
          <w:jc w:val="center"/>
        </w:trPr>
        <w:tc>
          <w:tcPr>
            <w:tcW w:w="9042" w:type="dxa"/>
            <w:gridSpan w:val="2"/>
            <w:shd w:val="clear" w:color="auto" w:fill="FFFFFF" w:themeFill="background1"/>
            <w:noWrap/>
            <w:vAlign w:val="center"/>
          </w:tcPr>
          <w:p w14:paraId="2214DC9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  <w:color w:val="FF0000"/>
              </w:rPr>
            </w:pPr>
            <w:r w:rsidRPr="003A125D">
              <w:rPr>
                <w:rFonts w:cstheme="minorHAnsi"/>
                <w:bCs/>
              </w:rPr>
              <w:t>Svým podpisem čestně prohlašuji, že všechny informace v programovém záměru jsou pravdivé a úplné.</w:t>
            </w:r>
          </w:p>
        </w:tc>
      </w:tr>
    </w:tbl>
    <w:p w14:paraId="30DB60F0" w14:textId="77777777" w:rsidR="00C6303F" w:rsidRPr="003A125D" w:rsidRDefault="00C6303F" w:rsidP="64849749">
      <w:pPr>
        <w:rPr>
          <w:rFonts w:cstheme="minorHAnsi"/>
        </w:rPr>
      </w:pPr>
    </w:p>
    <w:sectPr w:rsidR="00C6303F" w:rsidRPr="003A125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722AD" w14:textId="77777777" w:rsidR="009B58F2" w:rsidRDefault="009B58F2" w:rsidP="00927057">
      <w:pPr>
        <w:spacing w:after="0" w:line="240" w:lineRule="auto"/>
      </w:pPr>
      <w:r>
        <w:separator/>
      </w:r>
    </w:p>
  </w:endnote>
  <w:endnote w:type="continuationSeparator" w:id="0">
    <w:p w14:paraId="36CBAF8B" w14:textId="77777777" w:rsidR="009B58F2" w:rsidRDefault="009B58F2" w:rsidP="00927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5B2B8" w14:textId="77777777" w:rsidR="009B58F2" w:rsidRDefault="009B58F2" w:rsidP="00927057">
      <w:pPr>
        <w:spacing w:after="0" w:line="240" w:lineRule="auto"/>
      </w:pPr>
      <w:r>
        <w:separator/>
      </w:r>
    </w:p>
  </w:footnote>
  <w:footnote w:type="continuationSeparator" w:id="0">
    <w:p w14:paraId="49AF59F2" w14:textId="77777777" w:rsidR="009B58F2" w:rsidRDefault="009B58F2" w:rsidP="00927057">
      <w:pPr>
        <w:spacing w:after="0" w:line="240" w:lineRule="auto"/>
      </w:pPr>
      <w:r>
        <w:continuationSeparator/>
      </w:r>
    </w:p>
  </w:footnote>
  <w:footnote w:id="1">
    <w:p w14:paraId="1999664F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2">
    <w:p w14:paraId="7248B418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E02733">
        <w:rPr>
          <w:rStyle w:val="Znakapoznpodarou"/>
        </w:rPr>
        <w:footnoteRef/>
      </w:r>
      <w:r w:rsidRPr="00E02733">
        <w:rPr>
          <w:rStyle w:val="Znakapoznpodarou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Dle nejnižší cenové nabídky. V případě cenové nabídky v cizí měně je nutné ji přepočíst průměrným měsíčním kurzem ČNB k měsíci, předcházejícímu datu vyhlášení výzvy.</w:t>
      </w:r>
    </w:p>
  </w:footnote>
  <w:footnote w:id="3">
    <w:p w14:paraId="22E4AC0D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E02733">
        <w:rPr>
          <w:rStyle w:val="Znakapoznpodarou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80CEF" w14:textId="424FFFE4" w:rsidR="00775C94" w:rsidRDefault="008322B2" w:rsidP="008322B2">
    <w:pPr>
      <w:pStyle w:val="Zhlav"/>
      <w:jc w:val="center"/>
    </w:pPr>
    <w:r>
      <w:rPr>
        <w:noProof/>
        <w:lang w:eastAsia="cs-CZ"/>
      </w:rPr>
      <w:drawing>
        <wp:inline distT="0" distB="0" distL="0" distR="0" wp14:anchorId="1E083E23" wp14:editId="3005AE4F">
          <wp:extent cx="3593805" cy="488829"/>
          <wp:effectExtent l="0" t="0" r="0" b="6985"/>
          <wp:docPr id="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8846" cy="4949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71777AAF" wp14:editId="0FAA73BA">
          <wp:extent cx="1623060" cy="47679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9206" cy="484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710D80A"/>
    <w:multiLevelType w:val="hybridMultilevel"/>
    <w:tmpl w:val="EDB7571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94CC79"/>
    <w:multiLevelType w:val="hybridMultilevel"/>
    <w:tmpl w:val="804B636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76F37E3"/>
    <w:multiLevelType w:val="hybridMultilevel"/>
    <w:tmpl w:val="3C76D1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90C26"/>
    <w:multiLevelType w:val="hybridMultilevel"/>
    <w:tmpl w:val="746CF780"/>
    <w:lvl w:ilvl="0" w:tplc="5F0CD4E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5" w15:restartNumberingAfterBreak="0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3001A"/>
    <w:multiLevelType w:val="hybridMultilevel"/>
    <w:tmpl w:val="676ABB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DD564"/>
    <w:multiLevelType w:val="hybridMultilevel"/>
    <w:tmpl w:val="C3BE332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ECD7848"/>
    <w:multiLevelType w:val="hybridMultilevel"/>
    <w:tmpl w:val="573E4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3A"/>
    <w:rsid w:val="000432C7"/>
    <w:rsid w:val="000563D8"/>
    <w:rsid w:val="001B341E"/>
    <w:rsid w:val="00240AF9"/>
    <w:rsid w:val="0024124E"/>
    <w:rsid w:val="00364B08"/>
    <w:rsid w:val="003A125D"/>
    <w:rsid w:val="003D3C00"/>
    <w:rsid w:val="003E3A2C"/>
    <w:rsid w:val="004805FB"/>
    <w:rsid w:val="004E783A"/>
    <w:rsid w:val="005608A5"/>
    <w:rsid w:val="00612074"/>
    <w:rsid w:val="006A021E"/>
    <w:rsid w:val="006A10B3"/>
    <w:rsid w:val="006B1D33"/>
    <w:rsid w:val="006F6A7B"/>
    <w:rsid w:val="00775C94"/>
    <w:rsid w:val="00787A08"/>
    <w:rsid w:val="008322B2"/>
    <w:rsid w:val="008420D0"/>
    <w:rsid w:val="00853D0A"/>
    <w:rsid w:val="00927057"/>
    <w:rsid w:val="009370F8"/>
    <w:rsid w:val="009821D2"/>
    <w:rsid w:val="009B58F2"/>
    <w:rsid w:val="009C063B"/>
    <w:rsid w:val="00A85310"/>
    <w:rsid w:val="00AB699C"/>
    <w:rsid w:val="00B26078"/>
    <w:rsid w:val="00BD57D3"/>
    <w:rsid w:val="00BF5AB7"/>
    <w:rsid w:val="00C55CDA"/>
    <w:rsid w:val="00C6303F"/>
    <w:rsid w:val="00C801D0"/>
    <w:rsid w:val="00C816D6"/>
    <w:rsid w:val="00D022CE"/>
    <w:rsid w:val="00D44D10"/>
    <w:rsid w:val="00D464AB"/>
    <w:rsid w:val="00D63BD2"/>
    <w:rsid w:val="00E10C2B"/>
    <w:rsid w:val="00E4314A"/>
    <w:rsid w:val="00E84263"/>
    <w:rsid w:val="00EE512A"/>
    <w:rsid w:val="00F703A8"/>
    <w:rsid w:val="00F72C99"/>
    <w:rsid w:val="00F74F82"/>
    <w:rsid w:val="00F81303"/>
    <w:rsid w:val="00F90603"/>
    <w:rsid w:val="00FC6159"/>
    <w:rsid w:val="00FF3872"/>
    <w:rsid w:val="0396B305"/>
    <w:rsid w:val="04724C76"/>
    <w:rsid w:val="06C2E1AA"/>
    <w:rsid w:val="078178A5"/>
    <w:rsid w:val="07F09697"/>
    <w:rsid w:val="08AA720E"/>
    <w:rsid w:val="0AD8CC8E"/>
    <w:rsid w:val="0E13DCF8"/>
    <w:rsid w:val="0ECFF83A"/>
    <w:rsid w:val="11F8139E"/>
    <w:rsid w:val="1268BAF1"/>
    <w:rsid w:val="13E062D2"/>
    <w:rsid w:val="151065E0"/>
    <w:rsid w:val="16AC3641"/>
    <w:rsid w:val="1C9B6FAB"/>
    <w:rsid w:val="1E9E1FC9"/>
    <w:rsid w:val="2238CC72"/>
    <w:rsid w:val="2550BA0D"/>
    <w:rsid w:val="269D3C92"/>
    <w:rsid w:val="2D89072D"/>
    <w:rsid w:val="30B31FDB"/>
    <w:rsid w:val="3136B7BD"/>
    <w:rsid w:val="313A3523"/>
    <w:rsid w:val="31425AC0"/>
    <w:rsid w:val="3342B32F"/>
    <w:rsid w:val="3566EBCC"/>
    <w:rsid w:val="370581C6"/>
    <w:rsid w:val="3B14E990"/>
    <w:rsid w:val="3D999069"/>
    <w:rsid w:val="3DABA021"/>
    <w:rsid w:val="3F00E806"/>
    <w:rsid w:val="40D1312B"/>
    <w:rsid w:val="459D89A9"/>
    <w:rsid w:val="476B1251"/>
    <w:rsid w:val="481DFC78"/>
    <w:rsid w:val="53BBB8DA"/>
    <w:rsid w:val="581757E5"/>
    <w:rsid w:val="5AA04C6F"/>
    <w:rsid w:val="5AB6ABCE"/>
    <w:rsid w:val="5C2ADC7D"/>
    <w:rsid w:val="5C740DAE"/>
    <w:rsid w:val="5EE43A92"/>
    <w:rsid w:val="6262A343"/>
    <w:rsid w:val="64849749"/>
    <w:rsid w:val="6496A7B2"/>
    <w:rsid w:val="65CA9B86"/>
    <w:rsid w:val="698E2CFC"/>
    <w:rsid w:val="6BF05D2C"/>
    <w:rsid w:val="6F27FDEE"/>
    <w:rsid w:val="6FE73FF1"/>
    <w:rsid w:val="7464A216"/>
    <w:rsid w:val="75149D0A"/>
    <w:rsid w:val="75918649"/>
    <w:rsid w:val="75C796F3"/>
    <w:rsid w:val="76007277"/>
    <w:rsid w:val="760B5EF2"/>
    <w:rsid w:val="76FDBFE2"/>
    <w:rsid w:val="785E4D84"/>
    <w:rsid w:val="7BE9E393"/>
    <w:rsid w:val="7E315086"/>
    <w:rsid w:val="7EA7498E"/>
    <w:rsid w:val="7F4C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39168"/>
  <w15:chartTrackingRefBased/>
  <w15:docId w15:val="{FB1FB65C-1819-4B80-B01E-27B97B69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06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783A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4E7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7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27057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927057"/>
    <w:rPr>
      <w:vertAlign w:val="superscript"/>
    </w:rPr>
  </w:style>
  <w:style w:type="character" w:customStyle="1" w:styleId="normaltextrun">
    <w:name w:val="normaltextrun"/>
    <w:basedOn w:val="Standardnpsmoodstavce"/>
    <w:rsid w:val="00927057"/>
  </w:style>
  <w:style w:type="paragraph" w:styleId="Textbubliny">
    <w:name w:val="Balloon Text"/>
    <w:basedOn w:val="Normln"/>
    <w:link w:val="TextbublinyChar"/>
    <w:uiPriority w:val="99"/>
    <w:semiHidden/>
    <w:unhideWhenUsed/>
    <w:rsid w:val="00927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05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99C"/>
  </w:style>
  <w:style w:type="paragraph" w:styleId="Zpat">
    <w:name w:val="footer"/>
    <w:basedOn w:val="Normln"/>
    <w:link w:val="Zpat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699C"/>
  </w:style>
  <w:style w:type="paragraph" w:styleId="Bezmezer">
    <w:name w:val="No Spacing"/>
    <w:uiPriority w:val="1"/>
    <w:qFormat/>
    <w:rsid w:val="00C816D6"/>
    <w:pPr>
      <w:spacing w:after="0" w:line="240" w:lineRule="auto"/>
    </w:pPr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qFormat/>
    <w:rsid w:val="00E10C2B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842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oupilova@masstrednihan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FDC80-D3AE-4DDE-9F9D-335F01E5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1309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Iva Dokoupilová</cp:lastModifiedBy>
  <cp:revision>31</cp:revision>
  <dcterms:created xsi:type="dcterms:W3CDTF">2023-08-29T11:27:00Z</dcterms:created>
  <dcterms:modified xsi:type="dcterms:W3CDTF">2026-07-21T12:28:00Z</dcterms:modified>
</cp:coreProperties>
</file>